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F5" w:rsidRDefault="000331F5" w:rsidP="000331F5">
      <w:pPr>
        <w:jc w:val="center"/>
        <w:rPr>
          <w:rFonts w:ascii="標楷體" w:hAnsi="標楷體"/>
          <w:b/>
          <w:color w:val="000000" w:themeColor="text1"/>
          <w:sz w:val="32"/>
          <w:szCs w:val="28"/>
        </w:rPr>
      </w:pPr>
      <w:r w:rsidRPr="001C2208">
        <w:rPr>
          <w:rFonts w:ascii="標楷體" w:hAnsi="標楷體" w:hint="eastAsia"/>
          <w:b/>
          <w:color w:val="000000" w:themeColor="text1"/>
          <w:sz w:val="32"/>
          <w:szCs w:val="28"/>
        </w:rPr>
        <w:t>教育領導與科技發展學士學位學程</w:t>
      </w:r>
      <w:proofErr w:type="gramStart"/>
      <w:r w:rsidRPr="001C2208">
        <w:rPr>
          <w:rFonts w:ascii="標楷體" w:hAnsi="標楷體" w:hint="eastAsia"/>
          <w:b/>
          <w:color w:val="000000" w:themeColor="text1"/>
          <w:sz w:val="32"/>
          <w:szCs w:val="28"/>
        </w:rPr>
        <w:t>─</w:t>
      </w:r>
      <w:proofErr w:type="gramEnd"/>
      <w:r>
        <w:rPr>
          <w:rFonts w:ascii="標楷體" w:hAnsi="標楷體" w:hint="eastAsia"/>
          <w:b/>
          <w:color w:val="000000" w:themeColor="text1"/>
          <w:sz w:val="32"/>
          <w:szCs w:val="28"/>
        </w:rPr>
        <w:t>畢業資格自我</w:t>
      </w:r>
      <w:r w:rsidRPr="00292053">
        <w:rPr>
          <w:rFonts w:ascii="標楷體" w:hAnsi="標楷體" w:hint="eastAsia"/>
          <w:b/>
          <w:color w:val="000000" w:themeColor="text1"/>
          <w:sz w:val="32"/>
          <w:szCs w:val="28"/>
        </w:rPr>
        <w:t>檢核表</w:t>
      </w:r>
    </w:p>
    <w:tbl>
      <w:tblPr>
        <w:tblW w:w="86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1134"/>
        <w:gridCol w:w="1559"/>
        <w:gridCol w:w="1559"/>
        <w:gridCol w:w="1119"/>
      </w:tblGrid>
      <w:tr w:rsidR="00CF113A" w:rsidRPr="00CF113A" w:rsidTr="00CF113A">
        <w:trPr>
          <w:trHeight w:val="666"/>
          <w:jc w:val="center"/>
        </w:trPr>
        <w:tc>
          <w:tcPr>
            <w:tcW w:w="8657" w:type="dxa"/>
            <w:gridSpan w:val="5"/>
            <w:shd w:val="clear" w:color="auto" w:fill="auto"/>
            <w:vAlign w:val="center"/>
          </w:tcPr>
          <w:p w:rsidR="003B0572" w:rsidRDefault="00CF113A" w:rsidP="00A830CC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sz w:val="3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6"/>
                <w:lang w:eastAsia="zh-TW"/>
              </w:rPr>
              <w:t>校定</w:t>
            </w:r>
            <w:r w:rsidRPr="00186FD9">
              <w:rPr>
                <w:rFonts w:ascii="Times New Roman" w:eastAsia="標楷體" w:hAnsi="Times New Roman"/>
                <w:b/>
                <w:sz w:val="36"/>
                <w:szCs w:val="26"/>
                <w:lang w:eastAsia="zh-TW"/>
              </w:rPr>
              <w:t>必修課程</w:t>
            </w:r>
            <w:r>
              <w:rPr>
                <w:rFonts w:ascii="Times New Roman" w:eastAsia="標楷體" w:hAnsi="Times New Roman" w:hint="eastAsia"/>
                <w:b/>
                <w:sz w:val="36"/>
                <w:szCs w:val="26"/>
                <w:lang w:eastAsia="zh-TW"/>
              </w:rPr>
              <w:t>─</w:t>
            </w:r>
            <w:r w:rsidRPr="00CF113A">
              <w:rPr>
                <w:rFonts w:ascii="Times New Roman" w:eastAsia="標楷體" w:hAnsi="Times New Roman" w:hint="eastAsia"/>
                <w:b/>
                <w:sz w:val="36"/>
                <w:szCs w:val="26"/>
                <w:lang w:eastAsia="zh-TW"/>
              </w:rPr>
              <w:t>共同必修</w:t>
            </w:r>
          </w:p>
          <w:p w:rsidR="00CF113A" w:rsidRPr="00CF113A" w:rsidRDefault="003B0572" w:rsidP="00A830CC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sz w:val="36"/>
                <w:szCs w:val="26"/>
                <w:lang w:eastAsia="zh-TW"/>
              </w:rPr>
            </w:pPr>
            <w:r w:rsidRPr="00620F3A">
              <w:rPr>
                <w:rFonts w:ascii="Times New Roman" w:eastAsia="標楷體" w:hAnsi="Times New Roman"/>
                <w:sz w:val="18"/>
                <w:lang w:eastAsia="zh-TW"/>
              </w:rPr>
              <w:t>（</w:t>
            </w:r>
            <w:r>
              <w:rPr>
                <w:rFonts w:ascii="Times New Roman" w:eastAsia="標楷體" w:hAnsi="Times New Roman" w:hint="eastAsia"/>
                <w:sz w:val="18"/>
                <w:lang w:eastAsia="zh-TW"/>
              </w:rPr>
              <w:t>修畢</w:t>
            </w:r>
            <w:r w:rsidRPr="00620F3A">
              <w:rPr>
                <w:rFonts w:ascii="Times New Roman" w:eastAsia="標楷體" w:hAnsi="Times New Roman"/>
                <w:sz w:val="18"/>
                <w:lang w:eastAsia="zh-TW"/>
              </w:rPr>
              <w:t>請勾選）</w:t>
            </w:r>
          </w:p>
        </w:tc>
      </w:tr>
      <w:tr w:rsidR="00CF113A" w:rsidRPr="00186FD9" w:rsidTr="00CF113A">
        <w:trPr>
          <w:trHeight w:val="216"/>
          <w:jc w:val="center"/>
        </w:trPr>
        <w:tc>
          <w:tcPr>
            <w:tcW w:w="3286" w:type="dxa"/>
            <w:vMerge w:val="restart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科目名稱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ind w:leftChars="-16" w:left="-38" w:rightChars="-27" w:right="-65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學分數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F113A" w:rsidRPr="002235E4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學期數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學分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br/>
            </w:r>
            <w:r w:rsidRPr="00186FD9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總計</w:t>
            </w:r>
          </w:p>
        </w:tc>
      </w:tr>
      <w:tr w:rsidR="00CF113A" w:rsidRPr="00186FD9" w:rsidTr="00CF113A">
        <w:trPr>
          <w:trHeight w:val="204"/>
          <w:jc w:val="center"/>
        </w:trPr>
        <w:tc>
          <w:tcPr>
            <w:tcW w:w="3286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ind w:leftChars="-16" w:left="-38" w:rightChars="-27" w:right="-65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2235E4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2235E4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一學期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2235E4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2235E4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二學期</w:t>
            </w: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全民國防教育軍事訓練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20</w:t>
            </w: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大學入門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l2br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人生哲學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專業倫理─教育倫理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l2br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體育（大一）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體育（大二以上）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2235E4" w:rsidRDefault="00CF113A" w:rsidP="00E667F5">
            <w:pPr>
              <w:jc w:val="both"/>
              <w:rPr>
                <w:rFonts w:cs="Times New Roman"/>
                <w:sz w:val="26"/>
                <w:szCs w:val="26"/>
                <w:lang w:val="x-none"/>
              </w:rPr>
            </w:pPr>
            <w:r w:rsidRPr="002235E4">
              <w:rPr>
                <w:rFonts w:cs="Times New Roman" w:hint="eastAsia"/>
                <w:sz w:val="26"/>
                <w:szCs w:val="26"/>
                <w:lang w:val="x-none"/>
              </w:rPr>
              <w:t>國文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外國語文：大一英文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CF113A" w:rsidRPr="00186FD9" w:rsidTr="00CF113A">
        <w:trPr>
          <w:trHeight w:val="428"/>
          <w:jc w:val="center"/>
        </w:trPr>
        <w:tc>
          <w:tcPr>
            <w:tcW w:w="3286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外國語文：第二外語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CF113A" w:rsidRPr="00186FD9" w:rsidRDefault="00CF113A" w:rsidP="00E667F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</w:tbl>
    <w:p w:rsidR="00CF113A" w:rsidRDefault="00CF113A" w:rsidP="00CF113A">
      <w:pPr>
        <w:widowControl/>
        <w:snapToGrid w:val="0"/>
        <w:rPr>
          <w:rFonts w:ascii="標楷體" w:hAnsi="標楷體"/>
          <w:b/>
          <w:color w:val="000000" w:themeColor="text1"/>
          <w:sz w:val="32"/>
          <w:szCs w:val="28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82"/>
        <w:gridCol w:w="2976"/>
        <w:gridCol w:w="2415"/>
        <w:gridCol w:w="1134"/>
      </w:tblGrid>
      <w:tr w:rsidR="00CF113A" w:rsidRPr="00CF113A" w:rsidTr="00CF113A">
        <w:trPr>
          <w:trHeight w:val="666"/>
          <w:jc w:val="center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CF113A" w:rsidRDefault="00CF113A" w:rsidP="00C870FE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 w:val="36"/>
                <w:szCs w:val="36"/>
                <w:lang w:eastAsia="zh-TW"/>
              </w:rPr>
              <w:t>校定</w:t>
            </w:r>
            <w:r w:rsidRPr="00CF113A"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  <w:t>必修課程</w:t>
            </w:r>
            <w:r w:rsidRPr="00CF113A">
              <w:rPr>
                <w:rFonts w:ascii="標楷體" w:eastAsia="標楷體" w:hAnsi="標楷體" w:hint="eastAsia"/>
                <w:b/>
                <w:sz w:val="36"/>
                <w:szCs w:val="36"/>
                <w:lang w:eastAsia="zh-TW"/>
              </w:rPr>
              <w:t>─全人教育課程</w:t>
            </w:r>
          </w:p>
          <w:p w:rsidR="00640A28" w:rsidRPr="00CF113A" w:rsidRDefault="00640A28" w:rsidP="00640A28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</w:pPr>
            <w:r w:rsidRPr="00640A28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640A28">
              <w:rPr>
                <w:rFonts w:ascii="Times New Roman" w:eastAsia="標楷體" w:hAnsi="Times New Roman"/>
                <w:lang w:eastAsia="zh-TW"/>
              </w:rPr>
              <w:t>「</w:t>
            </w:r>
            <w:proofErr w:type="spellStart"/>
            <w:r w:rsidRPr="00640A28">
              <w:rPr>
                <w:rFonts w:ascii="Times New Roman" w:eastAsia="標楷體" w:hAnsi="Times New Roman"/>
                <w:lang w:eastAsia="zh-TW"/>
              </w:rPr>
              <w:t>歷史與文化」學群課程至少修畢</w:t>
            </w:r>
            <w:proofErr w:type="spellEnd"/>
            <w:r w:rsidRPr="00640A28">
              <w:rPr>
                <w:rFonts w:ascii="Times New Roman" w:eastAsia="標楷體" w:hAnsi="Times New Roman"/>
                <w:lang w:eastAsia="zh-TW"/>
              </w:rPr>
              <w:t>2</w:t>
            </w:r>
            <w:r w:rsidRPr="00640A28">
              <w:rPr>
                <w:rFonts w:ascii="Times New Roman" w:eastAsia="標楷體" w:hAnsi="Times New Roman"/>
                <w:lang w:eastAsia="zh-TW"/>
              </w:rPr>
              <w:t>學分，可於任一通識涵養領域課程修讀</w:t>
            </w:r>
            <w:r w:rsidRPr="00640A28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</w:tr>
      <w:tr w:rsidR="00CF113A" w:rsidRPr="00CF113A" w:rsidTr="00CF113A">
        <w:trPr>
          <w:trHeight w:val="75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領域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開課代碼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ind w:leftChars="-16" w:left="-38" w:rightChars="-27" w:right="-65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CF113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科目名稱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是否為「歷史與文化T8」學群課程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學分</w:t>
            </w:r>
            <w:r w:rsidRPr="00CF113A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br/>
            </w:r>
            <w:r w:rsidRPr="00CF113A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總計</w:t>
            </w:r>
          </w:p>
        </w:tc>
      </w:tr>
      <w:tr w:rsidR="00CF113A" w:rsidRPr="00CF113A" w:rsidTr="00CF113A">
        <w:trPr>
          <w:trHeight w:val="581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spellStart"/>
            <w:r w:rsidRPr="00CF113A">
              <w:rPr>
                <w:rFonts w:ascii="標楷體" w:eastAsia="標楷體" w:hAnsi="標楷體" w:hint="eastAsia"/>
                <w:b/>
                <w:szCs w:val="24"/>
              </w:rPr>
              <w:t>人文藝術</w:t>
            </w:r>
            <w:proofErr w:type="spellEnd"/>
          </w:p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PT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□是  □否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12</w:t>
            </w:r>
          </w:p>
        </w:tc>
      </w:tr>
      <w:tr w:rsidR="00CF113A" w:rsidRPr="00CF113A" w:rsidTr="00CF113A">
        <w:trPr>
          <w:trHeight w:val="58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□是  □否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CF113A" w:rsidRPr="00CF113A" w:rsidTr="00CF113A">
        <w:trPr>
          <w:trHeight w:val="581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自然科技</w:t>
            </w:r>
          </w:p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NT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□是  □否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CF113A" w:rsidRPr="00CF113A" w:rsidTr="00CF113A">
        <w:trPr>
          <w:trHeight w:val="58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□是  □否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CF113A" w:rsidRPr="00CF113A" w:rsidTr="00CF113A">
        <w:trPr>
          <w:trHeight w:val="581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spellStart"/>
            <w:r w:rsidRPr="00CF113A">
              <w:rPr>
                <w:rFonts w:ascii="標楷體" w:eastAsia="標楷體" w:hAnsi="標楷體" w:hint="eastAsia"/>
                <w:b/>
                <w:szCs w:val="24"/>
              </w:rPr>
              <w:t>社會科學</w:t>
            </w:r>
            <w:proofErr w:type="spellEnd"/>
          </w:p>
          <w:p w:rsidR="00CF113A" w:rsidRPr="00CF113A" w:rsidRDefault="00CF113A" w:rsidP="00CF113A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ST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□是  □否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CF113A" w:rsidRPr="00CF113A" w:rsidTr="00CF113A">
        <w:trPr>
          <w:trHeight w:val="581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CF113A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□是  □否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13A" w:rsidRPr="00CF113A" w:rsidRDefault="00CF113A" w:rsidP="00C870FE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</w:tbl>
    <w:p w:rsidR="00CF113A" w:rsidRDefault="00CF113A">
      <w:pPr>
        <w:widowControl/>
        <w:rPr>
          <w:rFonts w:ascii="標楷體" w:hAnsi="標楷體"/>
          <w:b/>
          <w:color w:val="000000" w:themeColor="text1"/>
          <w:sz w:val="32"/>
          <w:szCs w:val="28"/>
        </w:rPr>
      </w:pPr>
    </w:p>
    <w:p w:rsidR="007138D9" w:rsidRDefault="007138D9">
      <w:pPr>
        <w:widowControl/>
        <w:rPr>
          <w:rFonts w:ascii="標楷體" w:hAnsi="標楷體"/>
          <w:b/>
          <w:color w:val="000000" w:themeColor="text1"/>
          <w:sz w:val="32"/>
          <w:szCs w:val="28"/>
        </w:rPr>
      </w:pPr>
      <w:r>
        <w:rPr>
          <w:rFonts w:ascii="標楷體" w:hAnsi="標楷體"/>
          <w:b/>
          <w:color w:val="000000" w:themeColor="text1"/>
          <w:sz w:val="32"/>
          <w:szCs w:val="28"/>
        </w:rPr>
        <w:br w:type="page"/>
      </w:r>
    </w:p>
    <w:p w:rsidR="001E1202" w:rsidRDefault="000B2324" w:rsidP="00292053">
      <w:pPr>
        <w:jc w:val="center"/>
        <w:rPr>
          <w:rFonts w:ascii="標楷體" w:hAnsi="標楷體"/>
          <w:b/>
          <w:color w:val="000000" w:themeColor="text1"/>
          <w:sz w:val="32"/>
          <w:szCs w:val="28"/>
        </w:rPr>
      </w:pPr>
      <w:r w:rsidRPr="001C2208">
        <w:rPr>
          <w:rFonts w:ascii="標楷體" w:hAnsi="標楷體" w:hint="eastAsia"/>
          <w:b/>
          <w:color w:val="000000" w:themeColor="text1"/>
          <w:sz w:val="32"/>
          <w:szCs w:val="28"/>
        </w:rPr>
        <w:lastRenderedPageBreak/>
        <w:t>教育領導與科技發展學士學位學程─</w:t>
      </w:r>
      <w:r>
        <w:rPr>
          <w:rFonts w:ascii="標楷體" w:hAnsi="標楷體" w:hint="eastAsia"/>
          <w:b/>
          <w:color w:val="000000" w:themeColor="text1"/>
          <w:sz w:val="32"/>
          <w:szCs w:val="28"/>
        </w:rPr>
        <w:t>畢業資格自我</w:t>
      </w:r>
      <w:r w:rsidRPr="00292053">
        <w:rPr>
          <w:rFonts w:ascii="標楷體" w:hAnsi="標楷體" w:hint="eastAsia"/>
          <w:b/>
          <w:color w:val="000000" w:themeColor="text1"/>
          <w:sz w:val="32"/>
          <w:szCs w:val="28"/>
        </w:rPr>
        <w:t>檢核表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3231"/>
        <w:gridCol w:w="993"/>
        <w:gridCol w:w="1134"/>
        <w:gridCol w:w="1984"/>
        <w:gridCol w:w="1134"/>
      </w:tblGrid>
      <w:tr w:rsidR="00292053" w:rsidRPr="00186FD9" w:rsidTr="0030361A">
        <w:trPr>
          <w:trHeight w:val="428"/>
          <w:jc w:val="center"/>
        </w:trPr>
        <w:tc>
          <w:tcPr>
            <w:tcW w:w="9766" w:type="dxa"/>
            <w:gridSpan w:val="6"/>
            <w:shd w:val="clear" w:color="auto" w:fill="auto"/>
            <w:vAlign w:val="center"/>
          </w:tcPr>
          <w:p w:rsidR="00292053" w:rsidRPr="00186FD9" w:rsidRDefault="0030361A" w:rsidP="0030361A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36"/>
                <w:szCs w:val="26"/>
                <w:lang w:eastAsia="zh-TW"/>
              </w:rPr>
              <w:t>專業必修課程</w:t>
            </w:r>
          </w:p>
          <w:p w:rsidR="0030361A" w:rsidRPr="00186FD9" w:rsidRDefault="002253C2" w:rsidP="0030361A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 w:val="20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（</w:t>
            </w:r>
            <w:r w:rsidR="0030361A" w:rsidRPr="00186FD9">
              <w:rPr>
                <w:rFonts w:ascii="Times New Roman" w:eastAsia="標楷體" w:hAnsi="Times New Roman"/>
                <w:lang w:eastAsia="zh-TW"/>
              </w:rPr>
              <w:t>應取得學分數：</w:t>
            </w:r>
            <w:r w:rsidR="0030361A" w:rsidRPr="00186FD9">
              <w:rPr>
                <w:rFonts w:ascii="Times New Roman" w:eastAsia="標楷體" w:hAnsi="Times New Roman"/>
                <w:lang w:eastAsia="zh-TW"/>
              </w:rPr>
              <w:t>50</w:t>
            </w:r>
            <w:r>
              <w:rPr>
                <w:rFonts w:ascii="Times New Roman" w:eastAsia="標楷體" w:hAnsi="Times New Roman"/>
                <w:lang w:eastAsia="zh-TW"/>
              </w:rPr>
              <w:t>）</w:t>
            </w:r>
          </w:p>
        </w:tc>
      </w:tr>
      <w:tr w:rsidR="00186FD9" w:rsidRPr="00186FD9" w:rsidTr="00186FD9">
        <w:trPr>
          <w:trHeight w:val="428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類別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科目名稱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ind w:leftChars="-16" w:left="-38" w:rightChars="-27" w:right="-65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學分數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已修畢</w:t>
            </w:r>
          </w:p>
          <w:p w:rsidR="00186FD9" w:rsidRPr="00186FD9" w:rsidRDefault="002253C2" w:rsidP="00292053">
            <w:pPr>
              <w:pStyle w:val="a3"/>
              <w:jc w:val="center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620F3A">
              <w:rPr>
                <w:rFonts w:ascii="Times New Roman" w:eastAsia="標楷體" w:hAnsi="Times New Roman"/>
                <w:sz w:val="18"/>
                <w:lang w:eastAsia="zh-TW"/>
              </w:rPr>
              <w:t>（</w:t>
            </w:r>
            <w:r w:rsidR="00186FD9" w:rsidRPr="00620F3A">
              <w:rPr>
                <w:rFonts w:ascii="Times New Roman" w:eastAsia="標楷體" w:hAnsi="Times New Roman"/>
                <w:sz w:val="18"/>
                <w:lang w:eastAsia="zh-TW"/>
              </w:rPr>
              <w:t>請勾選</w:t>
            </w:r>
            <w:r w:rsidRPr="00620F3A">
              <w:rPr>
                <w:rFonts w:ascii="Times New Roman" w:eastAsia="標楷體" w:hAnsi="Times New Roman"/>
                <w:sz w:val="18"/>
                <w:lang w:eastAsia="zh-TW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未修畢</w:t>
            </w: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/</w:t>
            </w:r>
            <w:r w:rsidRPr="00186FD9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修業中</w:t>
            </w:r>
          </w:p>
          <w:p w:rsidR="00186FD9" w:rsidRPr="00186FD9" w:rsidRDefault="002253C2" w:rsidP="00292053">
            <w:pPr>
              <w:pStyle w:val="a3"/>
              <w:jc w:val="center"/>
              <w:rPr>
                <w:rFonts w:ascii="Times New Roman" w:eastAsia="標楷體" w:hAnsi="Times New Roman"/>
                <w:sz w:val="20"/>
                <w:lang w:eastAsia="zh-TW"/>
              </w:rPr>
            </w:pPr>
            <w:r>
              <w:rPr>
                <w:rFonts w:ascii="Times New Roman" w:eastAsia="標楷體" w:hAnsi="Times New Roman"/>
                <w:sz w:val="20"/>
                <w:lang w:eastAsia="zh-TW"/>
              </w:rPr>
              <w:t>（</w:t>
            </w:r>
            <w:r w:rsidR="00186FD9" w:rsidRPr="00186FD9">
              <w:rPr>
                <w:rFonts w:ascii="Times New Roman" w:eastAsia="標楷體" w:hAnsi="Times New Roman"/>
                <w:sz w:val="20"/>
                <w:lang w:eastAsia="zh-TW"/>
              </w:rPr>
              <w:t>請勾選</w:t>
            </w:r>
            <w:r>
              <w:rPr>
                <w:rFonts w:ascii="Times New Roman" w:eastAsia="標楷體" w:hAnsi="Times New Roman"/>
                <w:sz w:val="20"/>
                <w:lang w:eastAsia="zh-TW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學分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br/>
            </w:r>
            <w:r w:rsidRPr="00186FD9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總計</w:t>
            </w: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教育領域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教育概論（院必修）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50</w:t>
            </w: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普通</w:t>
            </w: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心理學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學習理論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課程規劃與設計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教育統計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jc w:val="both"/>
              <w:rPr>
                <w:rFonts w:cs="Times New Roman"/>
                <w:sz w:val="26"/>
                <w:szCs w:val="26"/>
              </w:rPr>
            </w:pPr>
            <w:r w:rsidRPr="00186FD9">
              <w:rPr>
                <w:rFonts w:cs="Times New Roman"/>
                <w:sz w:val="26"/>
                <w:szCs w:val="26"/>
              </w:rPr>
              <w:t>諮商與輔導概論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調查問卷開發與應用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教學設計與方法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jc w:val="both"/>
              <w:rPr>
                <w:rFonts w:cs="Times New Roman"/>
                <w:sz w:val="26"/>
                <w:szCs w:val="26"/>
              </w:rPr>
            </w:pPr>
            <w:r w:rsidRPr="00186FD9">
              <w:rPr>
                <w:rFonts w:cs="Times New Roman"/>
                <w:sz w:val="26"/>
                <w:szCs w:val="26"/>
              </w:rPr>
              <w:t>教育哲學與思潮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多元文化教育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jc w:val="both"/>
              <w:rPr>
                <w:rFonts w:cs="Times New Roman"/>
                <w:sz w:val="26"/>
                <w:szCs w:val="26"/>
              </w:rPr>
            </w:pPr>
            <w:r w:rsidRPr="00186FD9">
              <w:rPr>
                <w:rFonts w:cs="Times New Roman"/>
                <w:sz w:val="26"/>
                <w:szCs w:val="26"/>
              </w:rPr>
              <w:t>服務學習與社會參與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jc w:val="both"/>
              <w:rPr>
                <w:rFonts w:cs="Times New Roman"/>
                <w:sz w:val="26"/>
                <w:szCs w:val="26"/>
              </w:rPr>
            </w:pPr>
            <w:r w:rsidRPr="00186FD9">
              <w:rPr>
                <w:rFonts w:cs="Times New Roman"/>
                <w:sz w:val="26"/>
                <w:szCs w:val="26"/>
              </w:rPr>
              <w:t>教育產業專題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領導管理</w:t>
            </w:r>
          </w:p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領域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管理學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人力資源發展與教育訓練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科技領導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領導學概論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6D643B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決策與溝通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科技發展</w:t>
            </w:r>
          </w:p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領域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計算機概論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spacing w:line="260" w:lineRule="exact"/>
              <w:jc w:val="both"/>
              <w:rPr>
                <w:rFonts w:cs="Times New Roman"/>
                <w:sz w:val="26"/>
                <w:szCs w:val="26"/>
              </w:rPr>
            </w:pPr>
            <w:r w:rsidRPr="00186FD9">
              <w:rPr>
                <w:rFonts w:cs="Times New Roman"/>
                <w:sz w:val="26"/>
                <w:szCs w:val="26"/>
              </w:rPr>
              <w:t>資料庫系統概論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教育科技</w:t>
            </w: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發展趨勢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數位學習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  <w:tr w:rsidR="00186FD9" w:rsidRPr="00186FD9" w:rsidTr="006D643B">
        <w:trPr>
          <w:trHeight w:val="454"/>
          <w:jc w:val="center"/>
        </w:trPr>
        <w:tc>
          <w:tcPr>
            <w:tcW w:w="12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FD9" w:rsidRPr="00186FD9" w:rsidRDefault="00186FD9" w:rsidP="0030361A">
            <w:pPr>
              <w:pStyle w:val="a3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186FD9">
              <w:rPr>
                <w:rFonts w:ascii="Times New Roman" w:eastAsia="標楷體" w:hAnsi="Times New Roman"/>
                <w:sz w:val="26"/>
                <w:szCs w:val="26"/>
              </w:rPr>
              <w:t>學習資源開發</w:t>
            </w: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與媒體實作</w:t>
            </w:r>
            <w:proofErr w:type="spellEnd"/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186FD9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FD9" w:rsidRPr="00186FD9" w:rsidRDefault="00186FD9" w:rsidP="00292053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</w:tr>
    </w:tbl>
    <w:p w:rsidR="0030361A" w:rsidRDefault="0030361A" w:rsidP="0030361A">
      <w:pPr>
        <w:jc w:val="center"/>
        <w:rPr>
          <w:rFonts w:ascii="標楷體" w:hAnsi="標楷體"/>
          <w:b/>
          <w:color w:val="000000" w:themeColor="text1"/>
          <w:sz w:val="32"/>
          <w:szCs w:val="28"/>
        </w:rPr>
      </w:pPr>
      <w:r>
        <w:rPr>
          <w:rFonts w:ascii="標楷體" w:hAnsi="標楷體"/>
          <w:b/>
          <w:color w:val="000000" w:themeColor="text1"/>
          <w:sz w:val="20"/>
          <w:szCs w:val="28"/>
        </w:rPr>
        <w:br w:type="page"/>
      </w:r>
      <w:r w:rsidRPr="001C2208">
        <w:rPr>
          <w:rFonts w:ascii="標楷體" w:hAnsi="標楷體" w:hint="eastAsia"/>
          <w:b/>
          <w:color w:val="000000" w:themeColor="text1"/>
          <w:sz w:val="32"/>
          <w:szCs w:val="28"/>
        </w:rPr>
        <w:lastRenderedPageBreak/>
        <w:t>教育領導與科技發展學士學位學程─</w:t>
      </w:r>
      <w:r>
        <w:rPr>
          <w:rFonts w:ascii="標楷體" w:hAnsi="標楷體" w:hint="eastAsia"/>
          <w:b/>
          <w:color w:val="000000" w:themeColor="text1"/>
          <w:sz w:val="32"/>
          <w:szCs w:val="28"/>
        </w:rPr>
        <w:t>畢業資格自我</w:t>
      </w:r>
      <w:r w:rsidRPr="00292053">
        <w:rPr>
          <w:rFonts w:ascii="標楷體" w:hAnsi="標楷體" w:hint="eastAsia"/>
          <w:b/>
          <w:color w:val="000000" w:themeColor="text1"/>
          <w:sz w:val="32"/>
          <w:szCs w:val="28"/>
        </w:rPr>
        <w:t>檢核表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3090"/>
        <w:gridCol w:w="1134"/>
        <w:gridCol w:w="1133"/>
        <w:gridCol w:w="1135"/>
        <w:gridCol w:w="1559"/>
      </w:tblGrid>
      <w:tr w:rsidR="002253C2" w:rsidRPr="002253C2" w:rsidTr="002253C2">
        <w:trPr>
          <w:trHeight w:val="428"/>
          <w:jc w:val="center"/>
        </w:trPr>
        <w:tc>
          <w:tcPr>
            <w:tcW w:w="9341" w:type="dxa"/>
            <w:gridSpan w:val="6"/>
            <w:shd w:val="clear" w:color="auto" w:fill="auto"/>
            <w:vAlign w:val="center"/>
          </w:tcPr>
          <w:p w:rsidR="002253C2" w:rsidRPr="002253C2" w:rsidRDefault="002253C2" w:rsidP="00516891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sz w:val="36"/>
                <w:szCs w:val="26"/>
                <w:lang w:eastAsia="zh-TW"/>
              </w:rPr>
              <w:t>專業選修課程</w:t>
            </w:r>
          </w:p>
          <w:p w:rsidR="000B2324" w:rsidRDefault="002253C2" w:rsidP="000B2324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2253C2">
              <w:rPr>
                <w:rFonts w:ascii="Times New Roman" w:eastAsia="標楷體" w:hAnsi="Times New Roman"/>
                <w:lang w:eastAsia="zh-TW"/>
              </w:rPr>
              <w:t>（</w:t>
            </w:r>
            <w:r w:rsidR="00CA6F57">
              <w:rPr>
                <w:rFonts w:ascii="Times New Roman" w:eastAsia="標楷體" w:hAnsi="Times New Roman" w:hint="eastAsia"/>
                <w:lang w:eastAsia="zh-TW"/>
              </w:rPr>
              <w:t>1.</w:t>
            </w:r>
            <w:r w:rsidR="00CA6F57">
              <w:rPr>
                <w:rFonts w:ascii="Times New Roman" w:eastAsia="標楷體" w:hAnsi="Times New Roman" w:hint="eastAsia"/>
                <w:lang w:eastAsia="zh-TW"/>
              </w:rPr>
              <w:t>本表所列之課程僅供參考，請依實際情形填寫、</w:t>
            </w:r>
            <w:r w:rsidR="00CA6F57">
              <w:rPr>
                <w:rFonts w:ascii="Times New Roman" w:eastAsia="標楷體" w:hAnsi="Times New Roman" w:hint="eastAsia"/>
                <w:lang w:eastAsia="zh-TW"/>
              </w:rPr>
              <w:t>2.</w:t>
            </w:r>
            <w:r w:rsidRPr="002253C2">
              <w:rPr>
                <w:rFonts w:ascii="Times New Roman" w:eastAsia="標楷體" w:hAnsi="Times New Roman"/>
                <w:lang w:eastAsia="zh-TW"/>
              </w:rPr>
              <w:t>應取得學分數：</w:t>
            </w:r>
            <w:proofErr w:type="spellStart"/>
            <w:r w:rsidRPr="002253C2">
              <w:rPr>
                <w:rFonts w:ascii="Times New Roman" w:eastAsia="標楷體" w:hAnsi="Times New Roman"/>
                <w:szCs w:val="28"/>
              </w:rPr>
              <w:t>至</w:t>
            </w:r>
            <w:r w:rsidRPr="002253C2">
              <w:rPr>
                <w:rFonts w:ascii="Times New Roman" w:eastAsia="標楷體" w:hAnsi="Times New Roman"/>
                <w:szCs w:val="28"/>
                <w:lang w:eastAsia="zh-TW"/>
              </w:rPr>
              <w:t>少</w:t>
            </w:r>
            <w:proofErr w:type="spellEnd"/>
            <w:r w:rsidRPr="002253C2">
              <w:rPr>
                <w:rFonts w:ascii="Times New Roman" w:eastAsia="標楷體" w:hAnsi="Times New Roman"/>
                <w:szCs w:val="28"/>
              </w:rPr>
              <w:t>20</w:t>
            </w:r>
            <w:r w:rsidRPr="002253C2">
              <w:rPr>
                <w:rFonts w:ascii="Times New Roman" w:eastAsia="標楷體" w:hAnsi="Times New Roman"/>
                <w:szCs w:val="28"/>
              </w:rPr>
              <w:t>學分，</w:t>
            </w:r>
          </w:p>
          <w:p w:rsidR="002253C2" w:rsidRPr="002253C2" w:rsidRDefault="002253C2" w:rsidP="000B2324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2253C2">
              <w:rPr>
                <w:rFonts w:ascii="Times New Roman" w:eastAsia="標楷體" w:hAnsi="Times New Roman"/>
                <w:szCs w:val="28"/>
                <w:lang w:eastAsia="zh-TW"/>
              </w:rPr>
              <w:t>並</w:t>
            </w:r>
            <w:r w:rsidRPr="002253C2">
              <w:rPr>
                <w:rFonts w:ascii="Times New Roman" w:eastAsia="標楷體" w:hAnsi="Times New Roman"/>
                <w:szCs w:val="28"/>
              </w:rPr>
              <w:t>含括：教育領域至少</w:t>
            </w:r>
            <w:r w:rsidRPr="002253C2">
              <w:rPr>
                <w:rFonts w:ascii="Times New Roman" w:eastAsia="標楷體" w:hAnsi="Times New Roman"/>
                <w:szCs w:val="28"/>
              </w:rPr>
              <w:t>2</w:t>
            </w:r>
            <w:r w:rsidRPr="002253C2">
              <w:rPr>
                <w:rFonts w:ascii="Times New Roman" w:eastAsia="標楷體" w:hAnsi="Times New Roman"/>
                <w:szCs w:val="28"/>
              </w:rPr>
              <w:t>學分、領導管理領域至少</w:t>
            </w:r>
            <w:r w:rsidRPr="002253C2">
              <w:rPr>
                <w:rFonts w:ascii="Times New Roman" w:eastAsia="標楷體" w:hAnsi="Times New Roman"/>
                <w:szCs w:val="28"/>
              </w:rPr>
              <w:t>6</w:t>
            </w:r>
            <w:r w:rsidRPr="002253C2">
              <w:rPr>
                <w:rFonts w:ascii="Times New Roman" w:eastAsia="標楷體" w:hAnsi="Times New Roman"/>
                <w:szCs w:val="28"/>
              </w:rPr>
              <w:t>學分、科技發展領域至少</w:t>
            </w:r>
            <w:r w:rsidRPr="002253C2">
              <w:rPr>
                <w:rFonts w:ascii="Times New Roman" w:eastAsia="標楷體" w:hAnsi="Times New Roman"/>
                <w:szCs w:val="28"/>
              </w:rPr>
              <w:t>4</w:t>
            </w:r>
            <w:r w:rsidRPr="002253C2">
              <w:rPr>
                <w:rFonts w:ascii="Times New Roman" w:eastAsia="標楷體" w:hAnsi="Times New Roman"/>
                <w:szCs w:val="28"/>
              </w:rPr>
              <w:t>學分</w:t>
            </w:r>
            <w:r w:rsidRPr="002253C2">
              <w:rPr>
                <w:rFonts w:ascii="Times New Roman" w:eastAsia="標楷體" w:hAnsi="Times New Roman"/>
                <w:lang w:eastAsia="zh-TW"/>
              </w:rPr>
              <w:t>）</w:t>
            </w:r>
          </w:p>
        </w:tc>
      </w:tr>
      <w:tr w:rsidR="002253C2" w:rsidRPr="002253C2" w:rsidTr="001008E4">
        <w:trPr>
          <w:trHeight w:val="428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2253C2" w:rsidRPr="002253C2" w:rsidRDefault="002253C2" w:rsidP="00516891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類別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2253C2" w:rsidRPr="002253C2" w:rsidRDefault="002253C2" w:rsidP="00516891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科目名稱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2253C2" w:rsidRPr="002253C2" w:rsidRDefault="002253C2" w:rsidP="00516891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已修畢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253C2" w:rsidRPr="002253C2" w:rsidRDefault="00A31E8B" w:rsidP="002253C2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領域</w:t>
            </w:r>
            <w:r w:rsidR="002253C2"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學分數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53C2" w:rsidRPr="00640A28" w:rsidRDefault="00640A28" w:rsidP="002253C2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640A28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取得學分數</w:t>
            </w:r>
          </w:p>
        </w:tc>
      </w:tr>
      <w:tr w:rsidR="002253C2" w:rsidRPr="002253C2" w:rsidTr="00EC3816">
        <w:trPr>
          <w:trHeight w:val="428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2253C2" w:rsidRPr="002253C2" w:rsidRDefault="002253C2" w:rsidP="006F355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2253C2" w:rsidRPr="002253C2" w:rsidRDefault="002253C2" w:rsidP="006F355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3C2" w:rsidRPr="002253C2" w:rsidRDefault="002253C2" w:rsidP="00186F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lang w:eastAsia="zh-TW"/>
              </w:rPr>
              <w:t>請勾選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53C2" w:rsidRPr="002253C2" w:rsidRDefault="002253C2" w:rsidP="00186F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lang w:eastAsia="zh-TW"/>
              </w:rPr>
              <w:t>學分數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253C2" w:rsidRPr="002253C2" w:rsidRDefault="002253C2" w:rsidP="00186F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3C2" w:rsidRPr="00640A28" w:rsidRDefault="002253C2" w:rsidP="00186F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</w:p>
        </w:tc>
      </w:tr>
      <w:tr w:rsidR="002253C2" w:rsidRPr="002253C2" w:rsidTr="00A31E8B">
        <w:trPr>
          <w:trHeight w:val="454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教育領域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253C2" w:rsidRPr="00825557" w:rsidRDefault="002253C2" w:rsidP="0030361A">
            <w:pPr>
              <w:widowControl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53C2" w:rsidRPr="00640A28" w:rsidRDefault="00640A28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40A28">
              <w:rPr>
                <w:rFonts w:ascii="Times New Roman" w:eastAsia="標楷體" w:hAnsi="Times New Roman"/>
                <w:b/>
                <w:szCs w:val="24"/>
              </w:rPr>
              <w:t>至少</w:t>
            </w:r>
            <w:r w:rsidRPr="00640A28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640A28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  <w:p w:rsidR="00640A28" w:rsidRPr="00640A28" w:rsidRDefault="00640A28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640A2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Pr="00640A28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3B0572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已達標</w:t>
            </w:r>
          </w:p>
          <w:p w:rsidR="00825557" w:rsidRPr="00825557" w:rsidRDefault="00640A28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640A2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Pr="00640A28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3B0572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未達標</w:t>
            </w:r>
          </w:p>
        </w:tc>
      </w:tr>
      <w:tr w:rsidR="002253C2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253C2" w:rsidRPr="00825557" w:rsidRDefault="002253C2" w:rsidP="0030361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3C2" w:rsidRPr="00640A28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2253C2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253C2" w:rsidRPr="00825557" w:rsidRDefault="002253C2" w:rsidP="0030361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3C2" w:rsidRPr="00640A28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30361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30361A">
            <w:pPr>
              <w:rPr>
                <w:rFonts w:cs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2253C2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253C2" w:rsidRPr="00825557" w:rsidRDefault="002253C2" w:rsidP="0030361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253C2" w:rsidRPr="002253C2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3C2" w:rsidRPr="00640A28" w:rsidRDefault="002253C2" w:rsidP="0030361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領導管理</w:t>
            </w:r>
          </w:p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領域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640A28">
              <w:rPr>
                <w:rFonts w:ascii="Times New Roman" w:eastAsia="標楷體" w:hAnsi="Times New Roman"/>
                <w:b/>
                <w:szCs w:val="28"/>
              </w:rPr>
              <w:t>至少</w:t>
            </w:r>
            <w:r w:rsidRPr="00640A28">
              <w:rPr>
                <w:rFonts w:ascii="Times New Roman" w:eastAsia="標楷體" w:hAnsi="Times New Roman" w:hint="eastAsia"/>
                <w:b/>
                <w:szCs w:val="28"/>
                <w:lang w:eastAsia="zh-TW"/>
              </w:rPr>
              <w:t>6</w:t>
            </w:r>
            <w:r w:rsidRPr="00640A28">
              <w:rPr>
                <w:rFonts w:ascii="Times New Roman" w:eastAsia="標楷體" w:hAnsi="Times New Roman"/>
                <w:b/>
                <w:szCs w:val="28"/>
              </w:rPr>
              <w:t>學分</w:t>
            </w:r>
          </w:p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640A2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Pr="00640A28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已達標</w:t>
            </w:r>
          </w:p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640A2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Pr="00640A28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未達標</w:t>
            </w: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eastAsia="新細明體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 w:cs="新細明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Default="00825557" w:rsidP="0082555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640A28" w:rsidRDefault="00825557" w:rsidP="00825557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CF113A" w:rsidRPr="002253C2" w:rsidTr="00A31E8B">
        <w:trPr>
          <w:trHeight w:val="454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科技發展</w:t>
            </w:r>
          </w:p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領域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F113A" w:rsidRPr="00825557" w:rsidRDefault="00CF113A" w:rsidP="00CF113A">
            <w:pPr>
              <w:widowControl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F113A" w:rsidRDefault="00CF113A" w:rsidP="00CF113A">
            <w:pPr>
              <w:jc w:val="center"/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113A" w:rsidRPr="00640A28" w:rsidRDefault="00640A28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640A28">
              <w:rPr>
                <w:rFonts w:ascii="Times New Roman" w:eastAsia="標楷體" w:hAnsi="Times New Roman"/>
                <w:b/>
                <w:szCs w:val="28"/>
              </w:rPr>
              <w:t>至少</w:t>
            </w:r>
            <w:r w:rsidRPr="00640A28">
              <w:rPr>
                <w:rFonts w:ascii="Times New Roman" w:eastAsia="標楷體" w:hAnsi="Times New Roman" w:hint="eastAsia"/>
                <w:b/>
                <w:szCs w:val="28"/>
                <w:lang w:eastAsia="zh-TW"/>
              </w:rPr>
              <w:t>4</w:t>
            </w:r>
            <w:r w:rsidRPr="00640A28">
              <w:rPr>
                <w:rFonts w:ascii="Times New Roman" w:eastAsia="標楷體" w:hAnsi="Times New Roman"/>
                <w:b/>
                <w:szCs w:val="28"/>
              </w:rPr>
              <w:t>學分</w:t>
            </w:r>
          </w:p>
          <w:p w:rsidR="003B0572" w:rsidRPr="00640A28" w:rsidRDefault="003B0572" w:rsidP="003B0572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640A2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Pr="00640A28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已達標</w:t>
            </w:r>
          </w:p>
          <w:p w:rsidR="00640A28" w:rsidRPr="00640A28" w:rsidRDefault="003B0572" w:rsidP="003B0572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640A2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Pr="00640A28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未達標</w:t>
            </w:r>
          </w:p>
        </w:tc>
      </w:tr>
      <w:tr w:rsidR="00CF113A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CF113A" w:rsidRPr="00825557" w:rsidRDefault="00CF113A" w:rsidP="00825557">
            <w:pPr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F113A" w:rsidRDefault="00CF113A" w:rsidP="00CF113A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CF113A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CF113A" w:rsidRPr="00825557" w:rsidRDefault="00CF113A" w:rsidP="00825557">
            <w:pPr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F113A" w:rsidRPr="00640A28" w:rsidRDefault="00CF113A" w:rsidP="00825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CF113A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CF113A" w:rsidRPr="00825557" w:rsidRDefault="00CF113A" w:rsidP="00CF113A">
            <w:pPr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F113A" w:rsidRPr="00640A28" w:rsidRDefault="00CF113A" w:rsidP="00CF11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CF113A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CF113A" w:rsidRPr="00825557" w:rsidRDefault="00CF113A" w:rsidP="00CF113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F113A" w:rsidRPr="00640A28" w:rsidRDefault="00CF113A" w:rsidP="00CF11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Pr="00640A28" w:rsidRDefault="00825557" w:rsidP="00CF11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Pr="00640A28" w:rsidRDefault="00825557" w:rsidP="00CF11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825557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825557" w:rsidRPr="00825557" w:rsidRDefault="00825557" w:rsidP="00825557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25557" w:rsidRPr="00640A28" w:rsidRDefault="00825557" w:rsidP="00CF11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25557" w:rsidRPr="002253C2" w:rsidRDefault="00825557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CF113A" w:rsidRPr="002253C2" w:rsidTr="00A31E8B">
        <w:trPr>
          <w:trHeight w:val="454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CF113A" w:rsidRPr="00825557" w:rsidRDefault="00CF113A" w:rsidP="00CF113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F113A" w:rsidRPr="00640A28" w:rsidRDefault="00CF113A" w:rsidP="00CF11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113A" w:rsidRPr="002253C2" w:rsidRDefault="00CF113A" w:rsidP="00CF113A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</w:p>
        </w:tc>
      </w:tr>
      <w:tr w:rsidR="00A830CC" w:rsidRPr="002253C2" w:rsidTr="00516891">
        <w:trPr>
          <w:trHeight w:val="428"/>
          <w:jc w:val="center"/>
        </w:trPr>
        <w:tc>
          <w:tcPr>
            <w:tcW w:w="6647" w:type="dxa"/>
            <w:gridSpan w:val="4"/>
            <w:shd w:val="clear" w:color="auto" w:fill="auto"/>
            <w:vAlign w:val="center"/>
          </w:tcPr>
          <w:p w:rsidR="00A830CC" w:rsidRDefault="00A830CC" w:rsidP="006F3555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實得至少</w:t>
            </w:r>
            <w:r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20</w:t>
            </w:r>
            <w:r w:rsidRPr="002253C2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學分</w:t>
            </w:r>
          </w:p>
          <w:p w:rsidR="00B16935" w:rsidRPr="00B16935" w:rsidRDefault="00B16935" w:rsidP="006F3555">
            <w:pPr>
              <w:pStyle w:val="a3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B16935">
              <w:rPr>
                <w:rFonts w:ascii="Times New Roman" w:eastAsia="標楷體" w:hAnsi="Times New Roman" w:hint="eastAsia"/>
                <w:sz w:val="20"/>
                <w:szCs w:val="26"/>
                <w:lang w:eastAsia="zh-TW"/>
              </w:rPr>
              <w:t>（超過的學分可調整至其他選修）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B0572" w:rsidRDefault="00A830CC" w:rsidP="003B0572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 xml:space="preserve"> </w:t>
            </w:r>
            <w:r w:rsidR="003B0572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已達標</w:t>
            </w:r>
          </w:p>
          <w:p w:rsidR="00A830CC" w:rsidRPr="002253C2" w:rsidRDefault="00A830CC" w:rsidP="003B0572">
            <w:pPr>
              <w:pStyle w:val="a3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 xml:space="preserve"> </w:t>
            </w:r>
            <w:r w:rsidR="003B0572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未達標</w:t>
            </w:r>
          </w:p>
        </w:tc>
      </w:tr>
    </w:tbl>
    <w:p w:rsidR="00640A28" w:rsidRPr="00A31E8B" w:rsidRDefault="002253C2" w:rsidP="00825557">
      <w:pPr>
        <w:widowControl/>
        <w:snapToGrid w:val="0"/>
        <w:rPr>
          <w:rFonts w:ascii="標楷體" w:hAnsi="標楷體"/>
          <w:b/>
          <w:color w:val="000000" w:themeColor="text1"/>
          <w:sz w:val="2"/>
          <w:szCs w:val="28"/>
        </w:rPr>
        <w:sectPr w:rsidR="00640A28" w:rsidRPr="00A31E8B" w:rsidSect="00825557">
          <w:headerReference w:type="default" r:id="rId7"/>
          <w:pgSz w:w="11906" w:h="16838"/>
          <w:pgMar w:top="1021" w:right="1701" w:bottom="1021" w:left="1701" w:header="567" w:footer="851" w:gutter="0"/>
          <w:cols w:space="425"/>
          <w:docGrid w:type="lines" w:linePitch="360"/>
        </w:sectPr>
      </w:pPr>
      <w:r w:rsidRPr="00A31E8B">
        <w:rPr>
          <w:rFonts w:ascii="標楷體" w:hAnsi="標楷體"/>
          <w:b/>
          <w:color w:val="000000" w:themeColor="text1"/>
          <w:sz w:val="2"/>
          <w:szCs w:val="28"/>
        </w:rPr>
        <w:br w:type="page"/>
      </w:r>
    </w:p>
    <w:p w:rsidR="002253C2" w:rsidRDefault="002253C2" w:rsidP="002253C2">
      <w:pPr>
        <w:jc w:val="center"/>
        <w:rPr>
          <w:rFonts w:ascii="標楷體" w:hAnsi="標楷體"/>
          <w:b/>
          <w:color w:val="000000" w:themeColor="text1"/>
          <w:sz w:val="32"/>
          <w:szCs w:val="28"/>
        </w:rPr>
      </w:pPr>
      <w:r w:rsidRPr="001C2208">
        <w:rPr>
          <w:rFonts w:ascii="標楷體" w:hAnsi="標楷體" w:hint="eastAsia"/>
          <w:b/>
          <w:color w:val="000000" w:themeColor="text1"/>
          <w:sz w:val="32"/>
          <w:szCs w:val="28"/>
        </w:rPr>
        <w:lastRenderedPageBreak/>
        <w:t>教育領導與科技發展學士學位學程─</w:t>
      </w:r>
      <w:r>
        <w:rPr>
          <w:rFonts w:ascii="標楷體" w:hAnsi="標楷體" w:hint="eastAsia"/>
          <w:b/>
          <w:color w:val="000000" w:themeColor="text1"/>
          <w:sz w:val="32"/>
          <w:szCs w:val="28"/>
        </w:rPr>
        <w:t>畢業資格自我</w:t>
      </w:r>
      <w:r w:rsidRPr="00292053">
        <w:rPr>
          <w:rFonts w:ascii="標楷體" w:hAnsi="標楷體" w:hint="eastAsia"/>
          <w:b/>
          <w:color w:val="000000" w:themeColor="text1"/>
          <w:sz w:val="32"/>
          <w:szCs w:val="28"/>
        </w:rPr>
        <w:t>檢核表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984"/>
        <w:gridCol w:w="1418"/>
        <w:gridCol w:w="3260"/>
        <w:gridCol w:w="1276"/>
      </w:tblGrid>
      <w:tr w:rsidR="002253C2" w:rsidRPr="002253C2" w:rsidTr="00EC3816">
        <w:trPr>
          <w:trHeight w:val="428"/>
          <w:jc w:val="center"/>
        </w:trPr>
        <w:tc>
          <w:tcPr>
            <w:tcW w:w="93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3C2" w:rsidRPr="002253C2" w:rsidRDefault="002253C2" w:rsidP="00516891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6"/>
                <w:lang w:eastAsia="zh-TW"/>
              </w:rPr>
              <w:t>其他</w:t>
            </w:r>
            <w:r w:rsidRPr="002253C2">
              <w:rPr>
                <w:rFonts w:ascii="Times New Roman" w:eastAsia="標楷體" w:hAnsi="Times New Roman"/>
                <w:b/>
                <w:sz w:val="36"/>
                <w:szCs w:val="26"/>
                <w:lang w:eastAsia="zh-TW"/>
              </w:rPr>
              <w:t>選修課程</w:t>
            </w:r>
          </w:p>
          <w:p w:rsidR="000B2324" w:rsidRDefault="002253C2" w:rsidP="002253C2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8"/>
                <w:lang w:eastAsia="zh-TW"/>
              </w:rPr>
            </w:pPr>
            <w:r w:rsidRPr="002253C2">
              <w:rPr>
                <w:rFonts w:ascii="Times New Roman" w:eastAsia="標楷體" w:hAnsi="Times New Roman"/>
                <w:lang w:eastAsia="zh-TW"/>
              </w:rPr>
              <w:t>（應取得學分數：</w:t>
            </w:r>
            <w:proofErr w:type="spellStart"/>
            <w:r w:rsidRPr="002253C2">
              <w:rPr>
                <w:rFonts w:ascii="Times New Roman" w:eastAsia="標楷體" w:hAnsi="Times New Roman"/>
                <w:szCs w:val="28"/>
              </w:rPr>
              <w:t>至</w:t>
            </w:r>
            <w:r w:rsidRPr="002253C2">
              <w:rPr>
                <w:rFonts w:ascii="Times New Roman" w:eastAsia="標楷體" w:hAnsi="Times New Roman"/>
                <w:szCs w:val="28"/>
                <w:lang w:eastAsia="zh-TW"/>
              </w:rPr>
              <w:t>少</w:t>
            </w:r>
            <w:proofErr w:type="spellEnd"/>
            <w:r w:rsidRPr="002253C2">
              <w:rPr>
                <w:rFonts w:ascii="Times New Roman" w:eastAsia="標楷體" w:hAnsi="Times New Roman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Cs w:val="28"/>
                <w:lang w:eastAsia="zh-TW"/>
              </w:rPr>
              <w:t>6</w:t>
            </w:r>
            <w:r w:rsidRPr="002253C2">
              <w:rPr>
                <w:rFonts w:ascii="Times New Roman" w:eastAsia="標楷體" w:hAnsi="Times New Roman"/>
                <w:szCs w:val="28"/>
              </w:rPr>
              <w:t>學分</w:t>
            </w:r>
            <w:r w:rsidR="000B2324">
              <w:rPr>
                <w:rFonts w:ascii="Times New Roman" w:eastAsia="標楷體" w:hAnsi="Times New Roman" w:hint="eastAsia"/>
                <w:szCs w:val="28"/>
                <w:lang w:eastAsia="zh-TW"/>
              </w:rPr>
              <w:t>，</w:t>
            </w:r>
          </w:p>
          <w:p w:rsidR="002253C2" w:rsidRPr="002253C2" w:rsidRDefault="000B2324" w:rsidP="002253C2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8"/>
                <w:lang w:eastAsia="zh-TW"/>
              </w:rPr>
              <w:t>而</w:t>
            </w:r>
            <w:proofErr w:type="spellStart"/>
            <w:r w:rsidRPr="000B2324">
              <w:rPr>
                <w:rFonts w:eastAsia="標楷體" w:hAnsi="標楷體"/>
                <w:szCs w:val="22"/>
              </w:rPr>
              <w:t>未放棄修讀之輔系、雙主修、教育學程等學分</w:t>
            </w:r>
            <w:proofErr w:type="spellEnd"/>
            <w:r w:rsidRPr="000B2324">
              <w:rPr>
                <w:rFonts w:eastAsia="標楷體" w:hAnsi="標楷體" w:hint="eastAsia"/>
                <w:szCs w:val="22"/>
                <w:lang w:eastAsia="zh-TW"/>
              </w:rPr>
              <w:t>，</w:t>
            </w:r>
            <w:proofErr w:type="spellStart"/>
            <w:r w:rsidRPr="000B2324">
              <w:rPr>
                <w:rFonts w:eastAsia="標楷體" w:hAnsi="標楷體"/>
                <w:szCs w:val="22"/>
              </w:rPr>
              <w:t>不得列入計算</w:t>
            </w:r>
            <w:proofErr w:type="spellEnd"/>
            <w:r w:rsidR="002253C2">
              <w:rPr>
                <w:rFonts w:ascii="Times New Roman" w:eastAsia="標楷體" w:hAnsi="Times New Roman" w:hint="eastAsia"/>
                <w:szCs w:val="28"/>
                <w:lang w:eastAsia="zh-TW"/>
              </w:rPr>
              <w:t>）</w:t>
            </w:r>
          </w:p>
        </w:tc>
      </w:tr>
      <w:tr w:rsidR="00105CD0" w:rsidRPr="0027256B" w:rsidTr="00B16935">
        <w:trPr>
          <w:trHeight w:val="303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27256B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Times New Roman" w:eastAsia="標楷體" w:hAnsi="Times New Roman" w:hint="eastAsia"/>
                <w:szCs w:val="24"/>
                <w:lang w:eastAsia="zh-TW"/>
              </w:rPr>
              <w:t>方案選擇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CF113A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開課</w:t>
            </w:r>
            <w:r w:rsidR="00CF113A">
              <w:rPr>
                <w:rFonts w:ascii="標楷體" w:eastAsia="標楷體" w:hAnsi="標楷體"/>
                <w:szCs w:val="24"/>
                <w:lang w:eastAsia="zh-TW"/>
              </w:rPr>
              <w:br/>
            </w: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代碼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27256B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課程名稱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27256B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學分數</w:t>
            </w: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="00B90774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 xml:space="preserve"> 方案A</w:t>
            </w:r>
          </w:p>
          <w:p w:rsidR="0027256B" w:rsidRPr="0027256B" w:rsidRDefault="0027256B" w:rsidP="00B90774">
            <w:pPr>
              <w:pStyle w:val="a3"/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27256B">
              <w:rPr>
                <w:rFonts w:eastAsia="標楷體" w:hAnsi="標楷體" w:hint="eastAsia"/>
                <w:szCs w:val="24"/>
              </w:rPr>
              <w:t>自由選修</w:t>
            </w:r>
            <w:r w:rsidRPr="0027256B">
              <w:rPr>
                <w:rFonts w:asciiTheme="minorHAnsi" w:eastAsia="標楷體" w:hAnsiTheme="minorHAnsi" w:cstheme="minorHAnsi"/>
                <w:szCs w:val="24"/>
              </w:rPr>
              <w:t>26</w:t>
            </w:r>
            <w:r w:rsidRPr="0027256B">
              <w:rPr>
                <w:rFonts w:eastAsia="標楷體" w:hAnsi="標楷體" w:hint="eastAsia"/>
                <w:szCs w:val="24"/>
              </w:rPr>
              <w:t>學分，</w:t>
            </w:r>
            <w:r w:rsidRPr="0027256B">
              <w:rPr>
                <w:rFonts w:eastAsia="標楷體" w:hAnsi="標楷體" w:hint="eastAsia"/>
                <w:szCs w:val="24"/>
                <w:lang w:eastAsia="zh-TW"/>
              </w:rPr>
              <w:t>並</w:t>
            </w:r>
            <w:proofErr w:type="spellStart"/>
            <w:r w:rsidRPr="0027256B">
              <w:rPr>
                <w:rFonts w:eastAsia="標楷體" w:hAnsi="標楷體" w:hint="eastAsia"/>
                <w:szCs w:val="24"/>
              </w:rPr>
              <w:t>修畢輔系、雙主修或教育學程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□ 輔系</w:t>
            </w:r>
          </w:p>
          <w:p w:rsidR="0027256B" w:rsidRPr="0027256B" w:rsidRDefault="0027256B" w:rsidP="0027256B">
            <w:pPr>
              <w:pStyle w:val="a3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□ 雙主修</w:t>
            </w:r>
          </w:p>
          <w:p w:rsidR="0027256B" w:rsidRPr="0027256B" w:rsidRDefault="0027256B" w:rsidP="0027256B">
            <w:pPr>
              <w:pStyle w:val="a3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szCs w:val="24"/>
                <w:lang w:eastAsia="zh-TW"/>
              </w:rPr>
              <w:t>□ 教育學程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105CD0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CD0" w:rsidRPr="0027256B" w:rsidRDefault="00105CD0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27256B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B" w:rsidRPr="0027256B" w:rsidRDefault="0027256B" w:rsidP="0027256B">
            <w:pPr>
              <w:pStyle w:val="a3"/>
              <w:snapToGrid w:val="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DE2143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jc w:val="righ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A31E8B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  <w:r w:rsidRPr="00A31E8B">
              <w:rPr>
                <w:rFonts w:asciiTheme="minorHAnsi" w:eastAsia="標楷體" w:hAnsiTheme="minorHAnsi" w:cstheme="minorHAnsi" w:hint="eastAsia"/>
                <w:b/>
                <w:szCs w:val="24"/>
                <w:lang w:eastAsia="zh-TW"/>
              </w:rPr>
              <w:t>≧</w:t>
            </w:r>
            <w:r w:rsidR="003E0EB2" w:rsidRPr="00A31E8B"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  <w:t>26</w:t>
            </w:r>
            <w:r w:rsidR="003E0EB2" w:rsidRPr="00A31E8B"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  <w:t>學分</w:t>
            </w: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27256B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□</w:t>
            </w:r>
            <w:r w:rsidR="00B90774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 xml:space="preserve"> 方案B</w:t>
            </w:r>
          </w:p>
          <w:p w:rsidR="003E0EB2" w:rsidRPr="0027256B" w:rsidRDefault="003E0EB2" w:rsidP="00B90774">
            <w:pPr>
              <w:pStyle w:val="a3"/>
              <w:snapToGrid w:val="0"/>
              <w:spacing w:beforeLines="30" w:before="108"/>
              <w:jc w:val="both"/>
              <w:rPr>
                <w:rFonts w:eastAsia="標楷體" w:hAnsi="標楷體"/>
                <w:szCs w:val="24"/>
                <w:lang w:eastAsia="zh-TW"/>
              </w:rPr>
            </w:pPr>
            <w:r w:rsidRPr="0027256B">
              <w:rPr>
                <w:rFonts w:eastAsia="標楷體" w:hAnsi="標楷體" w:hint="eastAsia"/>
                <w:szCs w:val="24"/>
              </w:rPr>
              <w:t>至少</w:t>
            </w:r>
            <w:r w:rsidRPr="0027256B">
              <w:rPr>
                <w:rFonts w:asciiTheme="minorHAnsi" w:eastAsia="標楷體" w:hAnsiTheme="minorHAnsi" w:cstheme="minorHAnsi"/>
                <w:szCs w:val="24"/>
              </w:rPr>
              <w:t>10</w:t>
            </w:r>
            <w:r w:rsidRPr="0027256B">
              <w:rPr>
                <w:rFonts w:eastAsia="標楷體" w:hAnsi="標楷體" w:hint="eastAsia"/>
                <w:szCs w:val="24"/>
              </w:rPr>
              <w:t>學分來自領科學程之外的單一學系、學位學程或學分學程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640A28" w:rsidP="003E0EB2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proofErr w:type="spellStart"/>
            <w:r w:rsidRPr="0027256B">
              <w:rPr>
                <w:rFonts w:eastAsia="標楷體" w:hAnsi="標楷體" w:hint="eastAsia"/>
                <w:szCs w:val="24"/>
              </w:rPr>
              <w:t>領科學程之外的</w:t>
            </w:r>
            <w:r w:rsidR="003E0EB2" w:rsidRPr="0027256B">
              <w:rPr>
                <w:rFonts w:eastAsia="標楷體" w:hAnsi="標楷體" w:hint="eastAsia"/>
                <w:szCs w:val="24"/>
              </w:rPr>
              <w:t>單一學系、學位學程或學分學程</w:t>
            </w:r>
            <w:r>
              <w:rPr>
                <w:rFonts w:eastAsia="標楷體" w:hAnsi="標楷體" w:hint="eastAsia"/>
                <w:szCs w:val="24"/>
                <w:lang w:eastAsia="zh-TW"/>
              </w:rPr>
              <w:t>課程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B057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3E0EB2">
            <w:pPr>
              <w:pStyle w:val="a3"/>
              <w:snapToGrid w:val="0"/>
              <w:ind w:leftChars="100" w:left="24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572" w:rsidRPr="000D0A4A" w:rsidRDefault="003B057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righ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A31E8B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  <w:r w:rsidRPr="00A31E8B">
              <w:rPr>
                <w:rFonts w:asciiTheme="minorHAnsi" w:eastAsia="標楷體" w:hAnsiTheme="minorHAnsi" w:cstheme="minorHAnsi" w:hint="eastAsia"/>
                <w:b/>
                <w:szCs w:val="24"/>
                <w:lang w:eastAsia="zh-TW"/>
              </w:rPr>
              <w:t>≧</w:t>
            </w:r>
            <w:r w:rsidR="003E0EB2" w:rsidRPr="000D0A4A"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  <w:t>10</w:t>
            </w:r>
            <w:r w:rsidR="003E0EB2" w:rsidRPr="000D0A4A"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  <w:t>學分</w:t>
            </w: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Default="003E0EB2" w:rsidP="003E0EB2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其他選修</w:t>
            </w:r>
          </w:p>
          <w:p w:rsidR="00A31E8B" w:rsidRPr="0027256B" w:rsidRDefault="00A31E8B" w:rsidP="003E0EB2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16935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（可以為領科課程）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EB2" w:rsidRPr="000D0A4A" w:rsidRDefault="003E0EB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B057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72" w:rsidRPr="0027256B" w:rsidRDefault="003B057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572" w:rsidRPr="000D0A4A" w:rsidRDefault="003B0572" w:rsidP="003E0EB2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</w:p>
        </w:tc>
      </w:tr>
      <w:tr w:rsidR="003E0EB2" w:rsidRPr="0027256B" w:rsidTr="00B16935">
        <w:trPr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E52D3C">
            <w:pPr>
              <w:pStyle w:val="a3"/>
              <w:snapToGrid w:val="0"/>
              <w:ind w:leftChars="100" w:left="24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B2" w:rsidRPr="0027256B" w:rsidRDefault="003E0EB2" w:rsidP="003E0EB2">
            <w:pPr>
              <w:pStyle w:val="a3"/>
              <w:snapToGrid w:val="0"/>
              <w:ind w:leftChars="100" w:left="240"/>
              <w:jc w:val="righ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0EB2" w:rsidRPr="000D0A4A" w:rsidRDefault="00A31E8B" w:rsidP="000D0A4A">
            <w:pPr>
              <w:pStyle w:val="a3"/>
              <w:snapToGrid w:val="0"/>
              <w:jc w:val="center"/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</w:pPr>
            <w:r w:rsidRPr="00A31E8B">
              <w:rPr>
                <w:rFonts w:asciiTheme="minorHAnsi" w:eastAsia="標楷體" w:hAnsiTheme="minorHAnsi" w:cstheme="minorHAnsi" w:hint="eastAsia"/>
                <w:b/>
                <w:szCs w:val="24"/>
                <w:lang w:eastAsia="zh-TW"/>
              </w:rPr>
              <w:t>≧</w:t>
            </w:r>
            <w:r w:rsidR="000D0A4A" w:rsidRPr="000D0A4A"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  <w:t>16</w:t>
            </w:r>
            <w:r w:rsidR="000D0A4A" w:rsidRPr="000D0A4A">
              <w:rPr>
                <w:rFonts w:asciiTheme="minorHAnsi" w:eastAsia="標楷體" w:hAnsiTheme="minorHAnsi" w:cstheme="minorHAnsi"/>
                <w:b/>
                <w:szCs w:val="24"/>
                <w:lang w:eastAsia="zh-TW"/>
              </w:rPr>
              <w:t>學分</w:t>
            </w:r>
          </w:p>
        </w:tc>
      </w:tr>
    </w:tbl>
    <w:p w:rsidR="00895051" w:rsidRDefault="00EC3816" w:rsidP="00825557">
      <w:pPr>
        <w:pStyle w:val="a9"/>
        <w:spacing w:beforeLines="50" w:before="180"/>
        <w:rPr>
          <w:sz w:val="24"/>
          <w:szCs w:val="24"/>
          <w:u w:val="single"/>
        </w:rPr>
        <w:sectPr w:rsidR="00895051" w:rsidSect="003B0572">
          <w:pgSz w:w="11906" w:h="16838"/>
          <w:pgMar w:top="964" w:right="1701" w:bottom="964" w:left="1701" w:header="397" w:footer="992" w:gutter="0"/>
          <w:cols w:space="425"/>
          <w:docGrid w:type="linesAndChars" w:linePitch="360"/>
        </w:sectPr>
      </w:pPr>
      <w:r w:rsidRPr="00EC3816">
        <w:rPr>
          <w:rFonts w:hint="eastAsia"/>
          <w:sz w:val="24"/>
          <w:szCs w:val="24"/>
        </w:rPr>
        <w:t>我已完全知悉自己的修業情形，如有錯誤，將自己負責，</w:t>
      </w:r>
      <w:r w:rsidR="00105CD0" w:rsidRPr="00EC3816">
        <w:rPr>
          <w:rFonts w:hint="eastAsia"/>
          <w:sz w:val="24"/>
          <w:szCs w:val="24"/>
        </w:rPr>
        <w:t>簽名：</w:t>
      </w:r>
      <w:r w:rsidRPr="00EC3816">
        <w:rPr>
          <w:rFonts w:hint="eastAsia"/>
          <w:sz w:val="24"/>
          <w:szCs w:val="24"/>
          <w:u w:val="single"/>
        </w:rPr>
        <w:t xml:space="preserve">              </w:t>
      </w:r>
    </w:p>
    <w:p w:rsidR="006D643B" w:rsidRPr="006D643B" w:rsidRDefault="00EE6941" w:rsidP="006D643B">
      <w:pPr>
        <w:pStyle w:val="a9"/>
        <w:rPr>
          <w:sz w:val="24"/>
          <w:szCs w:val="24"/>
        </w:rPr>
      </w:pPr>
      <w:r w:rsidRPr="003B057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-423545</wp:posOffset>
                </wp:positionV>
                <wp:extent cx="874395" cy="320040"/>
                <wp:effectExtent l="0" t="0" r="20955" b="2286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572" w:rsidRPr="003B0572" w:rsidRDefault="003B0572" w:rsidP="003B0572">
                            <w:pPr>
                              <w:jc w:val="center"/>
                              <w:rPr>
                                <w:rFonts w:ascii="華康中黑體" w:eastAsia="華康中黑體" w:hAnsi="華康中黑體"/>
                                <w:b/>
                                <w:color w:val="FF0000"/>
                              </w:rPr>
                            </w:pPr>
                            <w:r w:rsidRPr="003B0572">
                              <w:rPr>
                                <w:rFonts w:ascii="華康中黑體" w:eastAsia="華康中黑體" w:hAnsi="華康中黑體" w:hint="eastAsia"/>
                                <w:b/>
                                <w:color w:val="FF0000"/>
                              </w:rPr>
                              <w:t>填寫說明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6pt;margin-top:-33.35pt;width:68.85pt;height:2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" fillcolor="#fff2cc [663]" strokecolor="#00b050">
                <v:textbox>
                  <w:txbxContent>
                    <w:p w:rsidR="003B0572" w:rsidRPr="003B0572" w:rsidRDefault="003B0572" w:rsidP="003B0572">
                      <w:pPr>
                        <w:jc w:val="center"/>
                        <w:rPr>
                          <w:rFonts w:ascii="華康中黑體" w:eastAsia="華康中黑體" w:hAnsi="華康中黑體"/>
                          <w:b/>
                          <w:color w:val="FF0000"/>
                        </w:rPr>
                      </w:pPr>
                      <w:r w:rsidRPr="003B0572">
                        <w:rPr>
                          <w:rFonts w:ascii="華康中黑體" w:eastAsia="華康中黑體" w:hAnsi="華康中黑體" w:hint="eastAsia"/>
                          <w:b/>
                          <w:color w:val="FF0000"/>
                        </w:rPr>
                        <w:t>填寫說明</w:t>
                      </w:r>
                    </w:p>
                  </w:txbxContent>
                </v:textbox>
              </v:shape>
            </w:pict>
          </mc:Fallback>
        </mc:AlternateContent>
      </w:r>
      <w:r w:rsidR="006D643B">
        <w:rPr>
          <w:rFonts w:hint="eastAsia"/>
          <w:sz w:val="24"/>
          <w:szCs w:val="24"/>
        </w:rPr>
        <w:t>一、開課代碼辨識（</w:t>
      </w:r>
      <w:r w:rsidR="006D643B" w:rsidRPr="006D643B">
        <w:rPr>
          <w:rFonts w:hint="eastAsia"/>
          <w:sz w:val="24"/>
          <w:szCs w:val="24"/>
        </w:rPr>
        <w:t>範例：D-0V01-00042</w:t>
      </w:r>
      <w:r w:rsidR="006D643B">
        <w:rPr>
          <w:rFonts w:hint="eastAsia"/>
          <w:sz w:val="24"/>
          <w:szCs w:val="24"/>
        </w:rPr>
        <w:t>）</w:t>
      </w:r>
    </w:p>
    <w:p w:rsidR="006D643B" w:rsidRPr="006D643B" w:rsidRDefault="006D643B" w:rsidP="006D643B">
      <w:pPr>
        <w:pStyle w:val="a9"/>
        <w:rPr>
          <w:rFonts w:ascii="Times New Roman" w:hAnsi="Times New Roman" w:cs="Times New Roman"/>
          <w:b w:val="0"/>
          <w:sz w:val="24"/>
          <w:szCs w:val="24"/>
        </w:rPr>
      </w:pPr>
      <w:r w:rsidRPr="006D643B">
        <w:rPr>
          <w:rFonts w:ascii="Times New Roman" w:hAnsi="Times New Roman" w:cs="Times New Roman"/>
          <w:b w:val="0"/>
          <w:sz w:val="24"/>
          <w:szCs w:val="24"/>
        </w:rPr>
        <w:t>1.D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代表日間部</w:t>
      </w:r>
      <w:bookmarkStart w:id="0" w:name="_GoBack"/>
      <w:bookmarkEnd w:id="0"/>
    </w:p>
    <w:p w:rsidR="006D643B" w:rsidRPr="006D643B" w:rsidRDefault="006D643B" w:rsidP="006D643B">
      <w:pPr>
        <w:pStyle w:val="a9"/>
        <w:rPr>
          <w:rFonts w:ascii="Times New Roman" w:hAnsi="Times New Roman" w:cs="Times New Roman"/>
          <w:b w:val="0"/>
          <w:sz w:val="24"/>
          <w:szCs w:val="24"/>
        </w:rPr>
      </w:pPr>
      <w:r w:rsidRPr="006D643B">
        <w:rPr>
          <w:rFonts w:ascii="Times New Roman" w:hAnsi="Times New Roman" w:cs="Times New Roman"/>
          <w:b w:val="0"/>
          <w:sz w:val="24"/>
          <w:szCs w:val="24"/>
        </w:rPr>
        <w:t>2.0V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代表領科學程（開課單位），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0V01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代表領科</w:t>
      </w:r>
      <w:proofErr w:type="gramStart"/>
      <w:r w:rsidRPr="006D643B">
        <w:rPr>
          <w:rFonts w:ascii="Times New Roman" w:hAnsi="Times New Roman" w:cs="Times New Roman"/>
          <w:b w:val="0"/>
          <w:sz w:val="24"/>
          <w:szCs w:val="24"/>
        </w:rPr>
        <w:t>ㄧ</w:t>
      </w:r>
      <w:proofErr w:type="gramEnd"/>
      <w:r w:rsidRPr="006D643B">
        <w:rPr>
          <w:rFonts w:ascii="Times New Roman" w:hAnsi="Times New Roman" w:cs="Times New Roman"/>
          <w:b w:val="0"/>
          <w:sz w:val="24"/>
          <w:szCs w:val="24"/>
        </w:rPr>
        <w:t>，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0V02</w:t>
      </w:r>
      <w:proofErr w:type="gramStart"/>
      <w:r w:rsidRPr="006D643B">
        <w:rPr>
          <w:rFonts w:ascii="Times New Roman" w:hAnsi="Times New Roman" w:cs="Times New Roman"/>
          <w:b w:val="0"/>
          <w:sz w:val="24"/>
          <w:szCs w:val="24"/>
        </w:rPr>
        <w:t>代表領科</w:t>
      </w:r>
      <w:proofErr w:type="gramEnd"/>
      <w:r w:rsidRPr="006D643B">
        <w:rPr>
          <w:rFonts w:ascii="Times New Roman" w:hAnsi="Times New Roman" w:cs="Times New Roman"/>
          <w:b w:val="0"/>
          <w:sz w:val="24"/>
          <w:szCs w:val="24"/>
        </w:rPr>
        <w:t>二，以此類推。</w:t>
      </w:r>
    </w:p>
    <w:p w:rsidR="006D643B" w:rsidRPr="006D643B" w:rsidRDefault="006D643B" w:rsidP="006D643B">
      <w:pPr>
        <w:pStyle w:val="a9"/>
        <w:rPr>
          <w:rFonts w:ascii="Times New Roman" w:hAnsi="Times New Roman" w:cs="Times New Roman"/>
          <w:b w:val="0"/>
          <w:sz w:val="24"/>
          <w:szCs w:val="24"/>
        </w:rPr>
      </w:pPr>
      <w:r w:rsidRPr="006D643B">
        <w:rPr>
          <w:rFonts w:ascii="Times New Roman" w:hAnsi="Times New Roman" w:cs="Times New Roman"/>
          <w:b w:val="0"/>
          <w:sz w:val="24"/>
          <w:szCs w:val="24"/>
        </w:rPr>
        <w:t>3.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後五碼數字為科目專屬代碼。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(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如有分班，則會再以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A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、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B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班標示</w:t>
      </w:r>
      <w:r w:rsidRPr="006D643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D643B" w:rsidRDefault="006D643B" w:rsidP="00895051">
      <w:pPr>
        <w:pStyle w:val="a9"/>
        <w:jc w:val="center"/>
        <w:rPr>
          <w:sz w:val="24"/>
          <w:szCs w:val="24"/>
        </w:rPr>
      </w:pPr>
    </w:p>
    <w:p w:rsidR="00EE6941" w:rsidRPr="00EE6941" w:rsidRDefault="00EE6941" w:rsidP="00EE6941">
      <w:pPr>
        <w:pStyle w:val="a9"/>
        <w:rPr>
          <w:sz w:val="24"/>
          <w:szCs w:val="24"/>
        </w:rPr>
      </w:pPr>
      <w:r w:rsidRPr="00EE6941">
        <w:rPr>
          <w:rFonts w:hint="eastAsia"/>
          <w:sz w:val="24"/>
          <w:szCs w:val="24"/>
        </w:rPr>
        <w:t>二、可與「</w:t>
      </w:r>
      <w:hyperlink r:id="rId8" w:history="1">
        <w:r w:rsidRPr="00EE6941">
          <w:rPr>
            <w:rStyle w:val="af"/>
            <w:rFonts w:hint="eastAsia"/>
            <w:sz w:val="24"/>
            <w:szCs w:val="24"/>
          </w:rPr>
          <w:t>課程診斷與學習輔導系統</w:t>
        </w:r>
      </w:hyperlink>
      <w:r w:rsidRPr="00EE6941">
        <w:rPr>
          <w:rFonts w:hint="eastAsia"/>
          <w:sz w:val="24"/>
          <w:szCs w:val="24"/>
        </w:rPr>
        <w:t>」輔助使用。</w:t>
      </w:r>
    </w:p>
    <w:p w:rsidR="00EE6941" w:rsidRDefault="00EE6941" w:rsidP="00EE6941"/>
    <w:p w:rsidR="00EE6941" w:rsidRPr="00EE6941" w:rsidRDefault="00EE6941" w:rsidP="00EE6941"/>
    <w:p w:rsidR="006D643B" w:rsidRDefault="00EE6941" w:rsidP="006D643B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6D643B">
        <w:rPr>
          <w:rFonts w:hint="eastAsia"/>
          <w:sz w:val="24"/>
          <w:szCs w:val="24"/>
        </w:rPr>
        <w:t>、「其他選修課程」填寫說明</w:t>
      </w:r>
    </w:p>
    <w:p w:rsidR="00105CD0" w:rsidRPr="00EC3816" w:rsidRDefault="00E42F01" w:rsidP="00895051">
      <w:pPr>
        <w:pStyle w:val="a9"/>
        <w:jc w:val="center"/>
        <w:rPr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2624455</wp:posOffset>
                </wp:positionV>
                <wp:extent cx="720000" cy="0"/>
                <wp:effectExtent l="0" t="76200" r="23495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C2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36.3pt;margin-top:206.65pt;width:56.7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" strokecolor="black [3213]" strokeweight="2pt">
                <v:stroke endarrow="block" joinstyle="miter"/>
              </v:shape>
            </w:pict>
          </mc:Fallback>
        </mc:AlternateContent>
      </w:r>
      <w:r w:rsidR="00EF660A" w:rsidRPr="001434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F8984D" wp14:editId="3FF7A122">
                <wp:simplePos x="0" y="0"/>
                <wp:positionH relativeFrom="column">
                  <wp:posOffset>5615305</wp:posOffset>
                </wp:positionH>
                <wp:positionV relativeFrom="paragraph">
                  <wp:posOffset>4341495</wp:posOffset>
                </wp:positionV>
                <wp:extent cx="1314450" cy="140462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0A" w:rsidRPr="00EF660A" w:rsidRDefault="00EF660A" w:rsidP="00EF660A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 w:rsidRPr="00EF660A">
                              <w:rPr>
                                <w:rFonts w:hint="eastAsia"/>
                                <w:color w:val="0000FF"/>
                              </w:rPr>
                              <w:t>選擇此方式者，</w:t>
                            </w:r>
                            <w:r w:rsidRPr="00EF660A">
                              <w:rPr>
                                <w:color w:val="0000FF"/>
                              </w:rPr>
                              <w:t>請</w:t>
                            </w:r>
                            <w:r w:rsidRPr="00EF660A">
                              <w:rPr>
                                <w:rFonts w:hint="eastAsia"/>
                                <w:color w:val="0000FF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表格</w:t>
                            </w:r>
                            <w:r w:rsidRPr="00EF660A">
                              <w:rPr>
                                <w:rFonts w:hint="eastAsia"/>
                                <w:color w:val="0000FF"/>
                              </w:rPr>
                              <w:t>說明填入自己</w:t>
                            </w:r>
                            <w:r w:rsidRPr="00EF660A">
                              <w:rPr>
                                <w:color w:val="0000FF"/>
                              </w:rPr>
                              <w:t>所修</w:t>
                            </w:r>
                            <w:r w:rsidRPr="00EF660A">
                              <w:rPr>
                                <w:rFonts w:hint="eastAsia"/>
                                <w:color w:val="0000FF"/>
                              </w:rPr>
                              <w:t>讀之</w:t>
                            </w:r>
                            <w:r w:rsidRPr="00EF660A">
                              <w:rPr>
                                <w:color w:val="0000FF"/>
                              </w:rPr>
                              <w:t>課程資訊</w:t>
                            </w:r>
                            <w:r w:rsidRPr="00EF660A">
                              <w:rPr>
                                <w:rFonts w:hint="eastAsia"/>
                                <w:color w:val="0000FF"/>
                              </w:rPr>
                              <w:t>，</w:t>
                            </w:r>
                            <w:r w:rsidRPr="00EF660A">
                              <w:rPr>
                                <w:color w:val="0000FF"/>
                              </w:rPr>
                              <w:t>並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於空白處</w:t>
                            </w:r>
                            <w:r w:rsidRPr="00EF660A">
                              <w:rPr>
                                <w:color w:val="0000FF"/>
                              </w:rPr>
                              <w:t>標</w:t>
                            </w:r>
                            <w:proofErr w:type="gramStart"/>
                            <w:r w:rsidRPr="00EF660A">
                              <w:rPr>
                                <w:color w:val="0000FF"/>
                              </w:rPr>
                              <w:t>註</w:t>
                            </w:r>
                            <w:proofErr w:type="gramEnd"/>
                            <w:r w:rsidRPr="00EF660A">
                              <w:rPr>
                                <w:color w:val="0000FF"/>
                              </w:rPr>
                              <w:t>是哪</w:t>
                            </w:r>
                            <w:proofErr w:type="gramStart"/>
                            <w:r w:rsidRPr="00EF660A">
                              <w:rPr>
                                <w:color w:val="0000FF"/>
                              </w:rPr>
                              <w:t>個</w:t>
                            </w:r>
                            <w:proofErr w:type="gramEnd"/>
                            <w:r w:rsidRPr="00EF660A">
                              <w:rPr>
                                <w:color w:val="0000FF"/>
                              </w:rPr>
                              <w:t>單一系所</w:t>
                            </w:r>
                            <w:r w:rsidRPr="00EF660A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Pr="00EF660A">
                              <w:rPr>
                                <w:color w:val="0000FF"/>
                              </w:rPr>
                              <w:t>學位學程或學分學程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8984D" id="_x0000_s1027" type="#_x0000_t202" style="position:absolute;left:0;text-align:left;margin-left:442.15pt;margin-top:341.85pt;width:103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" filled="f" stroked="f">
                <v:textbox style="mso-fit-shape-to-text:t">
                  <w:txbxContent>
                    <w:p w:rsidR="00EF660A" w:rsidRPr="00EF660A" w:rsidRDefault="00EF660A" w:rsidP="00EF660A">
                      <w:pPr>
                        <w:jc w:val="both"/>
                        <w:rPr>
                          <w:color w:val="0000FF"/>
                        </w:rPr>
                      </w:pPr>
                      <w:r w:rsidRPr="00EF660A">
                        <w:rPr>
                          <w:rFonts w:hint="eastAsia"/>
                          <w:color w:val="0000FF"/>
                        </w:rPr>
                        <w:t>選擇此方式者，</w:t>
                      </w:r>
                      <w:r w:rsidRPr="00EF660A">
                        <w:rPr>
                          <w:color w:val="0000FF"/>
                        </w:rPr>
                        <w:t>請</w:t>
                      </w:r>
                      <w:r w:rsidRPr="00EF660A">
                        <w:rPr>
                          <w:rFonts w:hint="eastAsia"/>
                          <w:color w:val="0000FF"/>
                        </w:rPr>
                        <w:t>依</w:t>
                      </w:r>
                      <w:r>
                        <w:rPr>
                          <w:rFonts w:hint="eastAsia"/>
                          <w:color w:val="0000FF"/>
                        </w:rPr>
                        <w:t>表格</w:t>
                      </w:r>
                      <w:r w:rsidRPr="00EF660A">
                        <w:rPr>
                          <w:rFonts w:hint="eastAsia"/>
                          <w:color w:val="0000FF"/>
                        </w:rPr>
                        <w:t>說明填入自己</w:t>
                      </w:r>
                      <w:r w:rsidRPr="00EF660A">
                        <w:rPr>
                          <w:color w:val="0000FF"/>
                        </w:rPr>
                        <w:t>所修</w:t>
                      </w:r>
                      <w:r w:rsidRPr="00EF660A">
                        <w:rPr>
                          <w:rFonts w:hint="eastAsia"/>
                          <w:color w:val="0000FF"/>
                        </w:rPr>
                        <w:t>讀之</w:t>
                      </w:r>
                      <w:r w:rsidRPr="00EF660A">
                        <w:rPr>
                          <w:color w:val="0000FF"/>
                        </w:rPr>
                        <w:t>課程資訊</w:t>
                      </w:r>
                      <w:r w:rsidRPr="00EF660A">
                        <w:rPr>
                          <w:rFonts w:hint="eastAsia"/>
                          <w:color w:val="0000FF"/>
                        </w:rPr>
                        <w:t>，</w:t>
                      </w:r>
                      <w:r w:rsidRPr="00EF660A">
                        <w:rPr>
                          <w:color w:val="0000FF"/>
                        </w:rPr>
                        <w:t>並</w:t>
                      </w:r>
                      <w:r>
                        <w:rPr>
                          <w:rFonts w:hint="eastAsia"/>
                          <w:color w:val="0000FF"/>
                        </w:rPr>
                        <w:t>於空白處</w:t>
                      </w:r>
                      <w:r w:rsidRPr="00EF660A">
                        <w:rPr>
                          <w:color w:val="0000FF"/>
                        </w:rPr>
                        <w:t>標</w:t>
                      </w:r>
                      <w:proofErr w:type="gramStart"/>
                      <w:r w:rsidRPr="00EF660A">
                        <w:rPr>
                          <w:color w:val="0000FF"/>
                        </w:rPr>
                        <w:t>註</w:t>
                      </w:r>
                      <w:proofErr w:type="gramEnd"/>
                      <w:r w:rsidRPr="00EF660A">
                        <w:rPr>
                          <w:color w:val="0000FF"/>
                        </w:rPr>
                        <w:t>是哪</w:t>
                      </w:r>
                      <w:proofErr w:type="gramStart"/>
                      <w:r w:rsidRPr="00EF660A">
                        <w:rPr>
                          <w:color w:val="0000FF"/>
                        </w:rPr>
                        <w:t>個</w:t>
                      </w:r>
                      <w:proofErr w:type="gramEnd"/>
                      <w:r w:rsidRPr="00EF660A">
                        <w:rPr>
                          <w:color w:val="0000FF"/>
                        </w:rPr>
                        <w:t>單一系所</w:t>
                      </w:r>
                      <w:r w:rsidRPr="00EF660A">
                        <w:rPr>
                          <w:rFonts w:hint="eastAsia"/>
                          <w:color w:val="0000FF"/>
                        </w:rPr>
                        <w:t>、</w:t>
                      </w:r>
                      <w:r w:rsidRPr="00EF660A">
                        <w:rPr>
                          <w:color w:val="0000FF"/>
                        </w:rPr>
                        <w:t>學位學程或學分學程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4A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3980815</wp:posOffset>
                </wp:positionV>
                <wp:extent cx="609600" cy="361950"/>
                <wp:effectExtent l="0" t="0" r="76200" b="5715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361950"/>
                          <a:chOff x="0" y="0"/>
                          <a:chExt cx="609600" cy="361950"/>
                        </a:xfrm>
                      </wpg:grpSpPr>
                      <wps:wsp>
                        <wps:cNvPr id="10" name="直線單箭頭接點 10"/>
                        <wps:cNvCnPr/>
                        <wps:spPr>
                          <a:xfrm>
                            <a:off x="600075" y="0"/>
                            <a:ext cx="0" cy="3619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0" y="0"/>
                            <a:ext cx="6096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B69D7" id="群組 13" o:spid="_x0000_s1026" style="position:absolute;margin-left:439.05pt;margin-top:313.45pt;width:48pt;height:28.5pt;z-index:251677696" coordsize="609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" o:spid="_x0000_s1027" type="#_x0000_t32" style="position:absolute;left:6000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" strokecolor="blue" strokeweight="2pt">
                  <v:stroke endarrow="block" joinstyle="miter"/>
                </v:shape>
                <v:line id="直線接點 12" o:spid="_x0000_s1028" style="position:absolute;flip:y;visibility:visible;mso-wrap-style:square" from="0,0" to="60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" strokecolor="blue" strokeweight="2pt">
                  <v:stroke joinstyle="miter"/>
                </v:line>
              </v:group>
            </w:pict>
          </mc:Fallback>
        </mc:AlternateContent>
      </w:r>
      <w:r w:rsidR="001434AD" w:rsidRPr="001434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FB638" wp14:editId="512E6EB0">
                <wp:simplePos x="0" y="0"/>
                <wp:positionH relativeFrom="column">
                  <wp:posOffset>2489835</wp:posOffset>
                </wp:positionH>
                <wp:positionV relativeFrom="paragraph">
                  <wp:posOffset>3656965</wp:posOffset>
                </wp:positionV>
                <wp:extent cx="3095625" cy="25336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533650"/>
                        </a:xfrm>
                        <a:prstGeom prst="rect">
                          <a:avLst/>
                        </a:prstGeom>
                        <a:solidFill>
                          <a:srgbClr val="ABABFF">
                            <a:alpha val="24000"/>
                          </a:srgbClr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AAF6" id="矩形 9" o:spid="_x0000_s1026" style="position:absolute;margin-left:196.05pt;margin-top:287.95pt;width:243.75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" fillcolor="#ababff" strokecolor="blue" strokeweight="2pt">
                <v:fill opacity="15677f"/>
              </v:rect>
            </w:pict>
          </mc:Fallback>
        </mc:AlternateContent>
      </w:r>
      <w:r w:rsidR="001434AD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1199515</wp:posOffset>
                </wp:positionV>
                <wp:extent cx="3095625" cy="22479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47900"/>
                        </a:xfrm>
                        <a:prstGeom prst="rect">
                          <a:avLst/>
                        </a:prstGeom>
                        <a:solidFill>
                          <a:srgbClr val="FBD3C5">
                            <a:alpha val="1900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3B630" id="矩形 5" o:spid="_x0000_s1026" style="position:absolute;margin-left:196.05pt;margin-top:94.45pt;width:243.75pt;height:1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" fillcolor="#fbd3c5" strokecolor="red" strokeweight="2pt">
                <v:fill opacity="12336f"/>
              </v:rect>
            </w:pict>
          </mc:Fallback>
        </mc:AlternateContent>
      </w:r>
      <w:r w:rsidR="001434AD" w:rsidRPr="001434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1806575</wp:posOffset>
                </wp:positionV>
                <wp:extent cx="1314450" cy="14046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AD" w:rsidRPr="001434AD" w:rsidRDefault="001434AD" w:rsidP="001434A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1434AD">
                              <w:rPr>
                                <w:rFonts w:hint="eastAsia"/>
                                <w:color w:val="FF0000"/>
                              </w:rPr>
                              <w:t>選擇此方式者，</w:t>
                            </w:r>
                            <w:r w:rsidR="00EF660A">
                              <w:rPr>
                                <w:rFonts w:hint="eastAsia"/>
                                <w:color w:val="FF0000"/>
                              </w:rPr>
                              <w:t>請</w:t>
                            </w:r>
                            <w:r w:rsidRPr="001434AD">
                              <w:rPr>
                                <w:rFonts w:hint="eastAsia"/>
                                <w:color w:val="FF0000"/>
                              </w:rPr>
                              <w:t>填入</w:t>
                            </w:r>
                            <w:r w:rsidR="00EF660A">
                              <w:rPr>
                                <w:rFonts w:hint="eastAsia"/>
                                <w:color w:val="FF0000"/>
                              </w:rPr>
                              <w:t>個人所</w:t>
                            </w:r>
                            <w:r w:rsidRPr="001434AD">
                              <w:rPr>
                                <w:rFonts w:hint="eastAsia"/>
                                <w:color w:val="FF0000"/>
                              </w:rPr>
                              <w:t>「自由</w:t>
                            </w:r>
                            <w:r w:rsidRPr="001434AD">
                              <w:rPr>
                                <w:color w:val="FF0000"/>
                              </w:rPr>
                              <w:t>選修</w:t>
                            </w:r>
                            <w:r w:rsidRPr="001434AD">
                              <w:rPr>
                                <w:rFonts w:hint="eastAsia"/>
                                <w:color w:val="FF0000"/>
                              </w:rPr>
                              <w:t>」之</w:t>
                            </w:r>
                            <w:r w:rsidRPr="001434AD">
                              <w:rPr>
                                <w:color w:val="FF0000"/>
                              </w:rPr>
                              <w:t>課程資訊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4.85pt;margin-top:142.25pt;width:10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" filled="f" stroked="f">
                <v:textbox style="mso-fit-shape-to-text:t">
                  <w:txbxContent>
                    <w:p w:rsidR="001434AD" w:rsidRPr="001434AD" w:rsidRDefault="001434AD" w:rsidP="001434AD">
                      <w:pPr>
                        <w:jc w:val="both"/>
                        <w:rPr>
                          <w:color w:val="FF0000"/>
                        </w:rPr>
                      </w:pPr>
                      <w:r w:rsidRPr="001434AD">
                        <w:rPr>
                          <w:rFonts w:hint="eastAsia"/>
                          <w:color w:val="FF0000"/>
                        </w:rPr>
                        <w:t>選擇此方式者，</w:t>
                      </w:r>
                      <w:r w:rsidR="00EF660A">
                        <w:rPr>
                          <w:rFonts w:hint="eastAsia"/>
                          <w:color w:val="FF0000"/>
                        </w:rPr>
                        <w:t>請</w:t>
                      </w:r>
                      <w:r w:rsidRPr="001434AD">
                        <w:rPr>
                          <w:rFonts w:hint="eastAsia"/>
                          <w:color w:val="FF0000"/>
                        </w:rPr>
                        <w:t>填入</w:t>
                      </w:r>
                      <w:r w:rsidR="00EF660A">
                        <w:rPr>
                          <w:rFonts w:hint="eastAsia"/>
                          <w:color w:val="FF0000"/>
                        </w:rPr>
                        <w:t>個人所</w:t>
                      </w:r>
                      <w:r w:rsidRPr="001434AD">
                        <w:rPr>
                          <w:rFonts w:hint="eastAsia"/>
                          <w:color w:val="FF0000"/>
                        </w:rPr>
                        <w:t>「自由</w:t>
                      </w:r>
                      <w:r w:rsidRPr="001434AD">
                        <w:rPr>
                          <w:color w:val="FF0000"/>
                        </w:rPr>
                        <w:t>選修</w:t>
                      </w:r>
                      <w:r w:rsidRPr="001434AD">
                        <w:rPr>
                          <w:rFonts w:hint="eastAsia"/>
                          <w:color w:val="FF0000"/>
                        </w:rPr>
                        <w:t>」之</w:t>
                      </w:r>
                      <w:r w:rsidRPr="001434AD">
                        <w:rPr>
                          <w:color w:val="FF0000"/>
                        </w:rPr>
                        <w:t>課程資訊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4AD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1437640</wp:posOffset>
                </wp:positionV>
                <wp:extent cx="0" cy="361950"/>
                <wp:effectExtent l="76200" t="0" r="76200" b="571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0EF2" id="直線單箭頭接點 6" o:spid="_x0000_s1026" type="#_x0000_t32" style="position:absolute;margin-left:487.05pt;margin-top:113.2pt;width:0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" strokecolor="red" strokeweight="2pt">
                <v:stroke endarrow="block" joinstyle="miter"/>
              </v:shape>
            </w:pict>
          </mc:Fallback>
        </mc:AlternateContent>
      </w:r>
      <w:r w:rsidR="001434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1437640</wp:posOffset>
                </wp:positionV>
                <wp:extent cx="609600" cy="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24223" id="直線接點 8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8pt,113.2pt" to="487.8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" strokecolor="red" strokeweight="2pt">
                <v:stroke joinstyle="miter"/>
              </v:line>
            </w:pict>
          </mc:Fallback>
        </mc:AlternateContent>
      </w:r>
      <w:r w:rsidR="00014468" w:rsidRPr="00014468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4428490</wp:posOffset>
                </wp:positionV>
                <wp:extent cx="720000" cy="0"/>
                <wp:effectExtent l="0" t="76200" r="23495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FACED" id="直線單箭頭接點 3" o:spid="_x0000_s1026" type="#_x0000_t32" style="position:absolute;margin-left:36.3pt;margin-top:348.7pt;width:56.7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" strokecolor="black [3213]" strokeweight="2pt">
                <v:stroke endarrow="block" joinstyle="miter"/>
              </v:shape>
            </w:pict>
          </mc:Fallback>
        </mc:AlternateContent>
      </w:r>
      <w:r w:rsidR="00014468" w:rsidRPr="00014468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1542415</wp:posOffset>
                </wp:positionV>
                <wp:extent cx="0" cy="2886075"/>
                <wp:effectExtent l="0" t="0" r="19050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60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C4331"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21.45pt" to="36.3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" strokecolor="black [3213]" strokeweight="2pt">
                <v:stroke joinstyle="miter"/>
              </v:line>
            </w:pict>
          </mc:Fallback>
        </mc:AlternateContent>
      </w:r>
      <w:r w:rsidR="00014468" w:rsidRPr="000144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761365</wp:posOffset>
                </wp:positionV>
                <wp:extent cx="1133475" cy="1404620"/>
                <wp:effectExtent l="0" t="0" r="28575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AD" w:rsidRPr="00EF660A" w:rsidRDefault="00014468" w:rsidP="001434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60A">
                              <w:rPr>
                                <w:rFonts w:hint="eastAsia"/>
                                <w:b/>
                              </w:rPr>
                              <w:t>勾選</w:t>
                            </w:r>
                            <w:r w:rsidRPr="00EF660A">
                              <w:rPr>
                                <w:b/>
                              </w:rPr>
                              <w:t>你</w:t>
                            </w:r>
                            <w:r w:rsidRPr="00EF660A">
                              <w:rPr>
                                <w:rFonts w:hint="eastAsia"/>
                                <w:b/>
                              </w:rPr>
                              <w:t>預期</w:t>
                            </w:r>
                            <w:r w:rsidRPr="00EF660A">
                              <w:rPr>
                                <w:b/>
                              </w:rPr>
                              <w:t>的畢業方式</w:t>
                            </w:r>
                          </w:p>
                          <w:p w:rsidR="00014468" w:rsidRPr="00EF660A" w:rsidRDefault="00014468" w:rsidP="001434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60A">
                              <w:rPr>
                                <w:rFonts w:hint="eastAsia"/>
                                <w:b/>
                              </w:rPr>
                              <w:t>（二擇一）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7pt;margin-top:59.95pt;width:8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" strokeweight="2pt">
                <v:textbox style="mso-fit-shape-to-text:t">
                  <w:txbxContent>
                    <w:p w:rsidR="001434AD" w:rsidRPr="00EF660A" w:rsidRDefault="00014468" w:rsidP="001434AD">
                      <w:pPr>
                        <w:jc w:val="center"/>
                        <w:rPr>
                          <w:b/>
                        </w:rPr>
                      </w:pPr>
                      <w:r w:rsidRPr="00EF660A">
                        <w:rPr>
                          <w:rFonts w:hint="eastAsia"/>
                          <w:b/>
                        </w:rPr>
                        <w:t>勾選</w:t>
                      </w:r>
                      <w:r w:rsidRPr="00EF660A">
                        <w:rPr>
                          <w:b/>
                        </w:rPr>
                        <w:t>你</w:t>
                      </w:r>
                      <w:r w:rsidRPr="00EF660A">
                        <w:rPr>
                          <w:rFonts w:hint="eastAsia"/>
                          <w:b/>
                        </w:rPr>
                        <w:t>預期</w:t>
                      </w:r>
                      <w:r w:rsidRPr="00EF660A">
                        <w:rPr>
                          <w:b/>
                        </w:rPr>
                        <w:t>的畢業方式</w:t>
                      </w:r>
                    </w:p>
                    <w:p w:rsidR="00014468" w:rsidRPr="00EF660A" w:rsidRDefault="00014468" w:rsidP="001434AD">
                      <w:pPr>
                        <w:jc w:val="center"/>
                        <w:rPr>
                          <w:b/>
                        </w:rPr>
                      </w:pPr>
                      <w:r w:rsidRPr="00EF660A">
                        <w:rPr>
                          <w:rFonts w:hint="eastAsia"/>
                          <w:b/>
                        </w:rPr>
                        <w:t>（二擇一）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B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1.8pt;margin-top:5.1pt;width:350.25pt;height:512.25pt;z-index:251662336;mso-position-horizontal:absolute;mso-position-horizontal-relative:text;mso-position-vertical:absolute;mso-position-vertical-relative:text;mso-width-relative:page;mso-height-relative:page">
            <v:imagedata r:id="rId9" o:title="畢業資格自我檢核表" croptop="4840f" cropbottom="4905f" cropleft="5638f" cropright="5916f"/>
          </v:shape>
        </w:pict>
      </w:r>
      <w:r w:rsidR="008950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-276860</wp:posOffset>
                </wp:positionV>
                <wp:extent cx="777240" cy="485775"/>
                <wp:effectExtent l="0" t="0" r="381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24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BC3F" id="矩形 1" o:spid="_x0000_s1026" style="position:absolute;margin-left:478.05pt;margin-top:-21.8pt;width:61.2pt;height:38.25pt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" fillcolor="white [3212]" stroked="f" strokeweight="1pt"/>
            </w:pict>
          </mc:Fallback>
        </mc:AlternateContent>
      </w:r>
    </w:p>
    <w:sectPr w:rsidR="00105CD0" w:rsidRPr="00EC3816" w:rsidSect="00895051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46" w:rsidRDefault="00C12B46" w:rsidP="0030361A">
      <w:r>
        <w:separator/>
      </w:r>
    </w:p>
  </w:endnote>
  <w:endnote w:type="continuationSeparator" w:id="0">
    <w:p w:rsidR="00C12B46" w:rsidRDefault="00C12B46" w:rsidP="0030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46" w:rsidRDefault="00C12B46" w:rsidP="0030361A">
      <w:r>
        <w:separator/>
      </w:r>
    </w:p>
  </w:footnote>
  <w:footnote w:type="continuationSeparator" w:id="0">
    <w:p w:rsidR="00C12B46" w:rsidRDefault="00C12B46" w:rsidP="0030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2" w:rsidRDefault="002253C2" w:rsidP="002253C2">
    <w:pPr>
      <w:pStyle w:val="a5"/>
      <w:jc w:val="right"/>
    </w:pPr>
    <w:r>
      <w:rPr>
        <w:rFonts w:hint="eastAsia"/>
      </w:rPr>
      <w:t>1</w:t>
    </w:r>
    <w:r w:rsidR="003B0572">
      <w:rPr>
        <w:rFonts w:hint="eastAsia"/>
      </w:rPr>
      <w:t>10</w:t>
    </w:r>
    <w:r>
      <w:rPr>
        <w:rFonts w:hint="eastAsia"/>
      </w:rPr>
      <w:t>01</w:t>
    </w:r>
    <w:r w:rsidR="003B0572"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3"/>
    <w:rsid w:val="00014468"/>
    <w:rsid w:val="0002477B"/>
    <w:rsid w:val="000331F5"/>
    <w:rsid w:val="000846EA"/>
    <w:rsid w:val="000964B0"/>
    <w:rsid w:val="000B2324"/>
    <w:rsid w:val="000D0A4A"/>
    <w:rsid w:val="001008E4"/>
    <w:rsid w:val="00105CD0"/>
    <w:rsid w:val="001434AD"/>
    <w:rsid w:val="00186FD9"/>
    <w:rsid w:val="001E1202"/>
    <w:rsid w:val="0020431E"/>
    <w:rsid w:val="002235E4"/>
    <w:rsid w:val="002253C2"/>
    <w:rsid w:val="002637B6"/>
    <w:rsid w:val="0027256B"/>
    <w:rsid w:val="00292053"/>
    <w:rsid w:val="002E50D9"/>
    <w:rsid w:val="0030334D"/>
    <w:rsid w:val="0030361A"/>
    <w:rsid w:val="00334B76"/>
    <w:rsid w:val="003B0572"/>
    <w:rsid w:val="003E0EB2"/>
    <w:rsid w:val="00506CF7"/>
    <w:rsid w:val="00516891"/>
    <w:rsid w:val="00523C48"/>
    <w:rsid w:val="00580ED6"/>
    <w:rsid w:val="005B5EAC"/>
    <w:rsid w:val="005D2607"/>
    <w:rsid w:val="00620F3A"/>
    <w:rsid w:val="00640A28"/>
    <w:rsid w:val="006D643B"/>
    <w:rsid w:val="006F3555"/>
    <w:rsid w:val="00712DC1"/>
    <w:rsid w:val="007138D9"/>
    <w:rsid w:val="00825557"/>
    <w:rsid w:val="00895051"/>
    <w:rsid w:val="0090720C"/>
    <w:rsid w:val="009347D1"/>
    <w:rsid w:val="00943E46"/>
    <w:rsid w:val="00960AE4"/>
    <w:rsid w:val="00965666"/>
    <w:rsid w:val="00A31E8B"/>
    <w:rsid w:val="00A53F57"/>
    <w:rsid w:val="00A830CC"/>
    <w:rsid w:val="00AD1896"/>
    <w:rsid w:val="00B16935"/>
    <w:rsid w:val="00B90774"/>
    <w:rsid w:val="00C12B46"/>
    <w:rsid w:val="00CA6F57"/>
    <w:rsid w:val="00CF113A"/>
    <w:rsid w:val="00CF6D10"/>
    <w:rsid w:val="00D026AA"/>
    <w:rsid w:val="00DE2143"/>
    <w:rsid w:val="00E42F01"/>
    <w:rsid w:val="00E52D3C"/>
    <w:rsid w:val="00E60D81"/>
    <w:rsid w:val="00EC3816"/>
    <w:rsid w:val="00EE6941"/>
    <w:rsid w:val="00EF660A"/>
    <w:rsid w:val="00F03275"/>
    <w:rsid w:val="00F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3D91E-7AB9-45D1-8594-6544F72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2053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29205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03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6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61A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EC3816"/>
    <w:rPr>
      <w:rFonts w:ascii="標楷體" w:hAnsi="標楷體"/>
      <w:b/>
      <w:color w:val="000000" w:themeColor="text1"/>
      <w:sz w:val="20"/>
      <w:szCs w:val="28"/>
    </w:rPr>
  </w:style>
  <w:style w:type="character" w:customStyle="1" w:styleId="aa">
    <w:name w:val="問候 字元"/>
    <w:basedOn w:val="a0"/>
    <w:link w:val="a9"/>
    <w:uiPriority w:val="99"/>
    <w:rsid w:val="00EC3816"/>
    <w:rPr>
      <w:rFonts w:ascii="標楷體" w:hAnsi="標楷體"/>
      <w:b/>
      <w:color w:val="000000" w:themeColor="text1"/>
      <w:sz w:val="20"/>
      <w:szCs w:val="28"/>
    </w:rPr>
  </w:style>
  <w:style w:type="paragraph" w:styleId="ab">
    <w:name w:val="Closing"/>
    <w:basedOn w:val="a"/>
    <w:link w:val="ac"/>
    <w:uiPriority w:val="99"/>
    <w:unhideWhenUsed/>
    <w:rsid w:val="00EC3816"/>
    <w:pPr>
      <w:ind w:leftChars="1800" w:left="100"/>
    </w:pPr>
    <w:rPr>
      <w:rFonts w:ascii="標楷體" w:hAnsi="標楷體"/>
      <w:b/>
      <w:color w:val="000000" w:themeColor="text1"/>
      <w:sz w:val="20"/>
      <w:szCs w:val="28"/>
    </w:rPr>
  </w:style>
  <w:style w:type="character" w:customStyle="1" w:styleId="ac">
    <w:name w:val="結語 字元"/>
    <w:basedOn w:val="a0"/>
    <w:link w:val="ab"/>
    <w:uiPriority w:val="99"/>
    <w:rsid w:val="00EC3816"/>
    <w:rPr>
      <w:rFonts w:ascii="標楷體" w:hAnsi="標楷體"/>
      <w:b/>
      <w:color w:val="000000" w:themeColor="text1"/>
      <w:sz w:val="20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95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9505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E6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counseling.fju.edu.tw/Student/Account/Login?ReturnUrl=%2FStudent%2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1051-9FD9-4E5D-B1D1-2253F9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2021-08-12T03:50:00Z</cp:lastPrinted>
  <dcterms:created xsi:type="dcterms:W3CDTF">2020-08-31T00:50:00Z</dcterms:created>
  <dcterms:modified xsi:type="dcterms:W3CDTF">2022-02-25T02:29:00Z</dcterms:modified>
</cp:coreProperties>
</file>